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A127" w14:textId="30D2BE99" w:rsidR="00E80EB1" w:rsidRPr="00F54824" w:rsidRDefault="00E80EB1" w:rsidP="00E80EB1">
      <w:pPr>
        <w:pStyle w:val="Normale1"/>
        <w:tabs>
          <w:tab w:val="left" w:leader="dot" w:pos="8789"/>
          <w:tab w:val="left" w:pos="9214"/>
        </w:tabs>
        <w:spacing w:before="240" w:after="240" w:line="276" w:lineRule="auto"/>
        <w:ind w:right="282" w:firstLine="13"/>
        <w:jc w:val="center"/>
        <w:rPr>
          <w:rFonts w:ascii="Montserrat" w:hAnsi="Montserrat" w:cs="Calibri"/>
          <w:b/>
          <w:spacing w:val="60"/>
          <w:sz w:val="28"/>
          <w:szCs w:val="28"/>
          <w:lang w:val="fr-FR"/>
        </w:rPr>
      </w:pPr>
      <w:r w:rsidRPr="00F54824">
        <w:rPr>
          <w:rFonts w:ascii="Montserrat" w:hAnsi="Montserrat" w:cs="Calibri"/>
          <w:b/>
          <w:spacing w:val="60"/>
          <w:sz w:val="28"/>
          <w:szCs w:val="28"/>
          <w:lang w:val="fr-FR"/>
        </w:rPr>
        <w:t>Attestation sur l’honneur</w:t>
      </w:r>
    </w:p>
    <w:p w14:paraId="2187D6D6" w14:textId="232E310F" w:rsidR="00592EAE" w:rsidRPr="00E80EB1" w:rsidRDefault="00D624AC" w:rsidP="00E80EB1">
      <w:pPr>
        <w:pStyle w:val="Normale1"/>
        <w:tabs>
          <w:tab w:val="center" w:pos="4684"/>
          <w:tab w:val="left" w:pos="6039"/>
          <w:tab w:val="left" w:leader="dot" w:pos="8789"/>
          <w:tab w:val="left" w:pos="9214"/>
        </w:tabs>
        <w:spacing w:before="240" w:after="240" w:line="276" w:lineRule="auto"/>
        <w:ind w:right="282" w:firstLine="13"/>
        <w:jc w:val="center"/>
        <w:rPr>
          <w:rFonts w:ascii="Montserrat" w:hAnsi="Montserrat" w:cstheme="minorHAnsi"/>
          <w:b/>
          <w:iCs/>
          <w:color w:val="FF0000"/>
          <w:sz w:val="22"/>
          <w:szCs w:val="22"/>
          <w:lang w:val="fr-FR"/>
        </w:rPr>
      </w:pPr>
      <w:r w:rsidRPr="00E80EB1">
        <w:rPr>
          <w:rFonts w:ascii="Montserrat" w:hAnsi="Montserrat" w:cstheme="minorHAnsi"/>
          <w:b/>
          <w:iCs/>
          <w:color w:val="FF0000"/>
          <w:sz w:val="22"/>
          <w:szCs w:val="22"/>
          <w:lang w:val="fr-FR"/>
        </w:rPr>
        <w:t>ANNEXE B</w:t>
      </w:r>
    </w:p>
    <w:p w14:paraId="401400CB" w14:textId="2358A3B8" w:rsidR="00E80EB1" w:rsidRPr="00E80EB1" w:rsidRDefault="00E80EB1" w:rsidP="00E80EB1">
      <w:pPr>
        <w:pStyle w:val="Normale1"/>
        <w:tabs>
          <w:tab w:val="left" w:leader="dot" w:pos="8789"/>
          <w:tab w:val="left" w:pos="9214"/>
          <w:tab w:val="left" w:pos="9354"/>
        </w:tabs>
        <w:spacing w:before="120" w:after="120" w:line="276" w:lineRule="auto"/>
        <w:ind w:right="284" w:firstLine="11"/>
        <w:rPr>
          <w:rFonts w:ascii="Montserrat" w:hAnsi="Montserrat" w:cs="Calibri"/>
          <w:sz w:val="22"/>
          <w:szCs w:val="22"/>
          <w:lang w:val="fr-FR"/>
        </w:rPr>
      </w:pPr>
      <w:r w:rsidRPr="00E80EB1">
        <w:rPr>
          <w:rFonts w:ascii="Montserrat" w:hAnsi="Montserrat" w:cs="Calibri"/>
          <w:sz w:val="22"/>
          <w:szCs w:val="22"/>
          <w:lang w:val="fr-FR"/>
        </w:rPr>
        <w:t>Je soussigné _______________________________________________________________________________</w:t>
      </w:r>
    </w:p>
    <w:p w14:paraId="5A6F37B9" w14:textId="4415EE3C" w:rsidR="00E80EB1" w:rsidRPr="00E80EB1" w:rsidRDefault="00E80EB1" w:rsidP="00E80EB1">
      <w:pPr>
        <w:pStyle w:val="Normale1"/>
        <w:tabs>
          <w:tab w:val="left" w:leader="dot" w:pos="8789"/>
          <w:tab w:val="left" w:pos="9214"/>
        </w:tabs>
        <w:spacing w:before="120" w:after="120" w:line="276" w:lineRule="auto"/>
        <w:ind w:right="284" w:firstLine="11"/>
        <w:rPr>
          <w:rFonts w:ascii="Montserrat" w:hAnsi="Montserrat" w:cs="Calibri"/>
          <w:sz w:val="22"/>
          <w:szCs w:val="22"/>
          <w:lang w:val="fr-FR"/>
        </w:rPr>
      </w:pPr>
      <w:r w:rsidRPr="00E80EB1">
        <w:rPr>
          <w:rFonts w:ascii="Montserrat" w:hAnsi="Montserrat" w:cs="Calibri"/>
          <w:sz w:val="22"/>
          <w:szCs w:val="22"/>
          <w:lang w:val="fr-FR"/>
        </w:rPr>
        <w:t>Né le _________________________________ à ___________________________________________________</w:t>
      </w:r>
    </w:p>
    <w:p w14:paraId="2400CEE5" w14:textId="77777777" w:rsidR="00E80EB1" w:rsidRPr="00E80EB1" w:rsidRDefault="00E80EB1" w:rsidP="00E80EB1">
      <w:pPr>
        <w:pStyle w:val="Standard"/>
        <w:spacing w:before="120" w:after="120" w:line="276" w:lineRule="auto"/>
        <w:jc w:val="both"/>
        <w:rPr>
          <w:rFonts w:ascii="Montserrat" w:hAnsi="Montserrat" w:cstheme="minorHAnsi"/>
          <w:sz w:val="22"/>
          <w:szCs w:val="22"/>
          <w:lang w:val="fr-FR"/>
        </w:rPr>
      </w:pPr>
    </w:p>
    <w:p w14:paraId="5ABC6089" w14:textId="77777777" w:rsidR="00E80EB1" w:rsidRPr="00E80EB1" w:rsidRDefault="00535F29" w:rsidP="00E80EB1">
      <w:pPr>
        <w:pStyle w:val="Standard"/>
        <w:spacing w:before="120" w:after="120" w:line="276" w:lineRule="auto"/>
        <w:jc w:val="both"/>
        <w:rPr>
          <w:rFonts w:ascii="Montserrat" w:hAnsi="Montserrat" w:cstheme="minorHAnsi"/>
          <w:sz w:val="22"/>
          <w:szCs w:val="22"/>
          <w:highlight w:val="white"/>
          <w:lang w:val="fr-FR"/>
        </w:rPr>
      </w:pPr>
      <w:r w:rsidRPr="00E80EB1">
        <w:rPr>
          <w:rFonts w:ascii="Montserrat" w:hAnsi="Montserrat" w:cstheme="minorHAnsi"/>
          <w:sz w:val="22"/>
          <w:szCs w:val="22"/>
          <w:lang w:val="fr-FR"/>
        </w:rPr>
        <w:t>en tant que Représentant légal</w:t>
      </w:r>
      <w:r w:rsidRPr="00E80EB1">
        <w:rPr>
          <w:rFonts w:ascii="Montserrat" w:hAnsi="Montserrat" w:cstheme="minorHAnsi"/>
          <w:sz w:val="22"/>
          <w:szCs w:val="22"/>
          <w:highlight w:val="white"/>
          <w:lang w:val="fr-FR"/>
        </w:rPr>
        <w:t xml:space="preserve"> de l’entreprise </w:t>
      </w:r>
    </w:p>
    <w:p w14:paraId="60F6BD72" w14:textId="77777777" w:rsidR="00E80EB1" w:rsidRPr="00E80EB1" w:rsidRDefault="00E80EB1" w:rsidP="00E80EB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dot" w:pos="8789"/>
          <w:tab w:val="left" w:pos="9214"/>
        </w:tabs>
        <w:spacing w:before="120" w:after="120" w:line="276" w:lineRule="auto"/>
        <w:ind w:right="284" w:firstLine="11"/>
        <w:jc w:val="both"/>
        <w:rPr>
          <w:rFonts w:ascii="Montserrat" w:hAnsi="Montserrat" w:cs="Calibri"/>
          <w:sz w:val="22"/>
          <w:szCs w:val="22"/>
          <w:lang w:val="fr-FR"/>
        </w:rPr>
      </w:pPr>
      <w:r w:rsidRPr="00E80EB1">
        <w:rPr>
          <w:rFonts w:ascii="Montserrat" w:hAnsi="Montserrat" w:cs="Calibri"/>
          <w:sz w:val="22"/>
          <w:szCs w:val="22"/>
          <w:lang w:val="fr-FR"/>
        </w:rPr>
        <w:t xml:space="preserve">de la société ________________________________________ (indiquer le nom et la forme juridique), </w:t>
      </w:r>
    </w:p>
    <w:p w14:paraId="5ED3086A" w14:textId="0854FF66" w:rsidR="00E80EB1" w:rsidRPr="00E80EB1" w:rsidRDefault="00E80EB1" w:rsidP="00E80EB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dot" w:pos="8789"/>
          <w:tab w:val="left" w:pos="9214"/>
        </w:tabs>
        <w:spacing w:before="120" w:after="120" w:line="276" w:lineRule="auto"/>
        <w:ind w:right="284" w:firstLine="11"/>
        <w:jc w:val="both"/>
        <w:rPr>
          <w:rFonts w:ascii="Montserrat" w:hAnsi="Montserrat" w:cs="Calibri"/>
          <w:sz w:val="22"/>
          <w:szCs w:val="22"/>
          <w:lang w:val="fr-FR"/>
        </w:rPr>
      </w:pPr>
      <w:r w:rsidRPr="00E80EB1">
        <w:rPr>
          <w:rFonts w:ascii="Montserrat" w:hAnsi="Montserrat" w:cs="Calibri"/>
          <w:sz w:val="22"/>
          <w:szCs w:val="22"/>
          <w:lang w:val="fr-FR"/>
        </w:rPr>
        <w:t>SIRET______________________________________________________________________________________</w:t>
      </w:r>
    </w:p>
    <w:p w14:paraId="28E0C880" w14:textId="77777777" w:rsidR="00E80EB1" w:rsidRPr="00E80EB1" w:rsidRDefault="00E80EB1" w:rsidP="00E80EB1">
      <w:pPr>
        <w:pStyle w:val="Normale1"/>
        <w:tabs>
          <w:tab w:val="left" w:leader="dot" w:pos="8789"/>
          <w:tab w:val="left" w:pos="9214"/>
        </w:tabs>
        <w:spacing w:before="120" w:after="120" w:line="276" w:lineRule="auto"/>
        <w:ind w:right="284" w:firstLine="11"/>
        <w:jc w:val="both"/>
        <w:rPr>
          <w:rFonts w:ascii="Montserrat" w:hAnsi="Montserrat" w:cs="Calibri"/>
          <w:sz w:val="22"/>
          <w:szCs w:val="22"/>
          <w:lang w:val="fr-FR"/>
        </w:rPr>
      </w:pPr>
      <w:r w:rsidRPr="00E80EB1">
        <w:rPr>
          <w:rFonts w:ascii="Montserrat" w:hAnsi="Montserrat" w:cs="Calibri"/>
          <w:sz w:val="22"/>
          <w:szCs w:val="22"/>
          <w:lang w:val="fr-FR"/>
        </w:rPr>
        <w:t>dont le siège social se trouve à _____________________________________________________________</w:t>
      </w:r>
    </w:p>
    <w:p w14:paraId="5278A52D" w14:textId="734340EF" w:rsidR="00E80EB1" w:rsidRPr="00E80EB1" w:rsidRDefault="00871037" w:rsidP="00E80EB1">
      <w:pPr>
        <w:pStyle w:val="Normale1"/>
        <w:tabs>
          <w:tab w:val="left" w:leader="dot" w:pos="8789"/>
          <w:tab w:val="left" w:pos="9214"/>
        </w:tabs>
        <w:spacing w:before="120" w:after="120" w:line="276" w:lineRule="auto"/>
        <w:ind w:right="284" w:firstLine="11"/>
        <w:jc w:val="both"/>
        <w:rPr>
          <w:rFonts w:ascii="Montserrat" w:hAnsi="Montserrat" w:cs="Calibri"/>
          <w:sz w:val="22"/>
          <w:szCs w:val="22"/>
          <w:lang w:val="fr-FR"/>
        </w:rPr>
      </w:pPr>
      <w:r>
        <w:rPr>
          <w:rFonts w:ascii="Montserrat" w:hAnsi="Montserrat" w:cs="Calibri"/>
          <w:sz w:val="22"/>
          <w:szCs w:val="22"/>
          <w:lang w:val="fr-FR"/>
        </w:rPr>
        <w:t>r</w:t>
      </w:r>
      <w:r w:rsidR="00E80EB1" w:rsidRPr="00E80EB1">
        <w:rPr>
          <w:rFonts w:ascii="Montserrat" w:hAnsi="Montserrat" w:cs="Calibri"/>
          <w:sz w:val="22"/>
          <w:szCs w:val="22"/>
          <w:lang w:val="fr-FR"/>
        </w:rPr>
        <w:t>ue _________________________________________________</w:t>
      </w:r>
      <w:r w:rsidRPr="00E80EB1">
        <w:rPr>
          <w:rFonts w:ascii="Montserrat" w:hAnsi="Montserrat" w:cs="Calibri"/>
          <w:lang w:val="fr-FR"/>
        </w:rPr>
        <w:t>_</w:t>
      </w:r>
      <w:r w:rsidR="00E80EB1" w:rsidRPr="00E80EB1">
        <w:rPr>
          <w:rFonts w:ascii="Montserrat" w:hAnsi="Montserrat" w:cs="Calibri"/>
          <w:sz w:val="22"/>
          <w:szCs w:val="22"/>
          <w:lang w:val="fr-FR"/>
        </w:rPr>
        <w:t>____________________, n. _______________</w:t>
      </w:r>
    </w:p>
    <w:p w14:paraId="696C9821" w14:textId="77777777" w:rsidR="00592EAE" w:rsidRPr="00E80EB1" w:rsidRDefault="00592EAE" w:rsidP="00E80EB1">
      <w:pPr>
        <w:pStyle w:val="Standard"/>
        <w:spacing w:before="120" w:after="120" w:line="276" w:lineRule="auto"/>
        <w:jc w:val="both"/>
        <w:rPr>
          <w:rFonts w:ascii="Montserrat" w:hAnsi="Montserrat" w:cstheme="minorHAnsi"/>
          <w:sz w:val="22"/>
          <w:szCs w:val="22"/>
          <w:lang w:val="fr-FR"/>
        </w:rPr>
      </w:pPr>
    </w:p>
    <w:p w14:paraId="06150DF2" w14:textId="26F3CCAA" w:rsidR="00592EAE" w:rsidRPr="00E80EB1" w:rsidRDefault="00E80EB1" w:rsidP="00E80EB1">
      <w:pPr>
        <w:pStyle w:val="Standard"/>
        <w:spacing w:before="120" w:after="120" w:line="276" w:lineRule="auto"/>
        <w:jc w:val="both"/>
        <w:rPr>
          <w:rFonts w:ascii="Montserrat" w:hAnsi="Montserrat" w:cstheme="minorHAnsi"/>
          <w:sz w:val="22"/>
          <w:szCs w:val="22"/>
          <w:lang w:val="fr-FR"/>
        </w:rPr>
      </w:pPr>
      <w:r>
        <w:rPr>
          <w:rFonts w:ascii="Montserrat" w:hAnsi="Montserrat" w:cstheme="minorHAnsi"/>
          <w:sz w:val="22"/>
          <w:szCs w:val="22"/>
          <w:lang w:val="fr-FR"/>
        </w:rPr>
        <w:t xml:space="preserve">atteste </w:t>
      </w:r>
      <w:r w:rsidR="00535F29" w:rsidRPr="00E80EB1">
        <w:rPr>
          <w:rFonts w:ascii="Montserrat" w:hAnsi="Montserrat" w:cstheme="minorHAnsi"/>
          <w:sz w:val="22"/>
          <w:szCs w:val="22"/>
          <w:lang w:val="fr-FR"/>
        </w:rPr>
        <w:t xml:space="preserve">sur l'honneur et prenant connaissance des sanctions pénales encourues par l'auteur d'une fausse attestation, ainsi que de la perte du bénéfice obtenu, qui serait éventuellement </w:t>
      </w:r>
      <w:r w:rsidR="000A26AD" w:rsidRPr="00E80EB1">
        <w:rPr>
          <w:rFonts w:ascii="Montserrat" w:hAnsi="Montserrat" w:cstheme="minorHAnsi"/>
          <w:sz w:val="22"/>
          <w:szCs w:val="22"/>
          <w:lang w:val="fr-FR"/>
        </w:rPr>
        <w:t>dû</w:t>
      </w:r>
      <w:r w:rsidR="00535F29" w:rsidRPr="00E80EB1">
        <w:rPr>
          <w:rFonts w:ascii="Montserrat" w:hAnsi="Montserrat" w:cstheme="minorHAnsi"/>
          <w:sz w:val="22"/>
          <w:szCs w:val="22"/>
          <w:lang w:val="fr-FR"/>
        </w:rPr>
        <w:t xml:space="preserve"> à la décision adoptée sur la base de la fausse attestation</w:t>
      </w:r>
    </w:p>
    <w:p w14:paraId="348E3A1E" w14:textId="77777777" w:rsidR="00592EAE" w:rsidRPr="00F54824" w:rsidRDefault="00535F29" w:rsidP="00F54824">
      <w:pPr>
        <w:pStyle w:val="NormalWeb"/>
        <w:spacing w:before="360" w:after="360" w:line="276" w:lineRule="auto"/>
        <w:jc w:val="center"/>
        <w:rPr>
          <w:rFonts w:ascii="Montserrat" w:hAnsi="Montserrat" w:cstheme="minorHAnsi"/>
          <w:spacing w:val="60"/>
        </w:rPr>
      </w:pPr>
      <w:r w:rsidRPr="00F54824">
        <w:rPr>
          <w:rFonts w:ascii="Montserrat" w:hAnsi="Montserrat" w:cstheme="minorHAnsi"/>
          <w:b/>
          <w:bCs/>
          <w:color w:val="000000"/>
          <w:spacing w:val="60"/>
          <w:lang w:val="fr-FR"/>
        </w:rPr>
        <w:t>JE DEMANDE</w:t>
      </w:r>
    </w:p>
    <w:p w14:paraId="09A578A5" w14:textId="1D4DD45D" w:rsidR="00592EAE" w:rsidRPr="00E80EB1" w:rsidRDefault="00535F29" w:rsidP="00E80EB1">
      <w:pPr>
        <w:pStyle w:val="NormalWeb"/>
        <w:spacing w:before="120" w:after="120" w:line="276" w:lineRule="auto"/>
        <w:jc w:val="both"/>
        <w:rPr>
          <w:rFonts w:ascii="Montserrat" w:hAnsi="Montserrat" w:cstheme="minorHAnsi"/>
          <w:sz w:val="22"/>
          <w:szCs w:val="22"/>
        </w:rPr>
      </w:pP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>que la contribution demandée, à valoir sur le Programme de Coopération Transfrontalière Italie-France Maritime 2014-2020 pour le projet</w:t>
      </w:r>
      <w:r w:rsidR="000A26AD"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 xml:space="preserve"> </w:t>
      </w:r>
      <w:r w:rsidR="000A26AD" w:rsidRPr="00E80EB1">
        <w:rPr>
          <w:rFonts w:ascii="Montserrat" w:hAnsi="Montserrat" w:cstheme="minorHAnsi"/>
          <w:sz w:val="22"/>
          <w:szCs w:val="22"/>
        </w:rPr>
        <w:t>"</w:t>
      </w:r>
      <w:r w:rsidR="000A26AD" w:rsidRPr="00E80EB1">
        <w:rPr>
          <w:rFonts w:ascii="Montserrat" w:hAnsi="Montserrat" w:cs="Arial"/>
          <w:sz w:val="22"/>
          <w:szCs w:val="22"/>
        </w:rPr>
        <w:t>CAP.TERRES -- Capitalisation pour la vAlorisation des Producteurs locaux et des TERitoires duRablEs par des Systèmes intelligents"</w:t>
      </w:r>
      <w:r w:rsidR="00871037">
        <w:rPr>
          <w:rFonts w:ascii="Montserrat" w:hAnsi="Montserrat" w:cs="Arial"/>
          <w:sz w:val="22"/>
          <w:szCs w:val="22"/>
        </w:rPr>
        <w:t xml:space="preserve"> </w:t>
      </w: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>soit octroyée (</w:t>
      </w:r>
      <w:r w:rsidRPr="00E80EB1">
        <w:rPr>
          <w:rFonts w:ascii="Montserrat" w:hAnsi="Montserrat" w:cstheme="minorHAnsi"/>
          <w:i/>
          <w:color w:val="000000"/>
          <w:sz w:val="22"/>
          <w:szCs w:val="22"/>
          <w:lang w:val="fr-FR"/>
        </w:rPr>
        <w:t>choisir l’option</w:t>
      </w: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>)</w:t>
      </w:r>
      <w:r w:rsidR="00871037">
        <w:rPr>
          <w:rFonts w:ascii="Montserrat" w:hAnsi="Montserrat" w:cstheme="minorHAnsi"/>
          <w:color w:val="000000"/>
          <w:sz w:val="22"/>
          <w:szCs w:val="22"/>
          <w:lang w:val="fr-FR"/>
        </w:rPr>
        <w:t xml:space="preserve"> </w:t>
      </w: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>:</w:t>
      </w:r>
    </w:p>
    <w:p w14:paraId="491C1A6A" w14:textId="77777777" w:rsidR="00592EAE" w:rsidRPr="00E80EB1" w:rsidRDefault="00592EAE" w:rsidP="00E80EB1">
      <w:pPr>
        <w:pStyle w:val="NormalWeb"/>
        <w:spacing w:before="120" w:after="120" w:line="276" w:lineRule="auto"/>
        <w:jc w:val="both"/>
        <w:rPr>
          <w:rFonts w:ascii="Montserrat" w:hAnsi="Montserrat" w:cstheme="minorHAnsi"/>
          <w:sz w:val="22"/>
          <w:szCs w:val="22"/>
        </w:rPr>
      </w:pPr>
    </w:p>
    <w:p w14:paraId="46ABE75F" w14:textId="04B1A26A" w:rsidR="00592EAE" w:rsidRPr="00E80EB1" w:rsidRDefault="00535F29" w:rsidP="00E80EB1">
      <w:pPr>
        <w:pStyle w:val="NormalWeb"/>
        <w:spacing w:before="120" w:after="120" w:line="276" w:lineRule="auto"/>
        <w:jc w:val="both"/>
        <w:rPr>
          <w:rFonts w:ascii="Montserrat" w:hAnsi="Montserrat" w:cstheme="minorHAnsi"/>
          <w:sz w:val="22"/>
          <w:szCs w:val="22"/>
        </w:rPr>
      </w:pPr>
      <w:r w:rsidRPr="00E80EB1">
        <w:rPr>
          <w:rFonts w:ascii="Montserrat" w:hAnsi="Montserrat" w:cstheme="minorHAnsi"/>
          <w:b/>
          <w:bCs/>
          <w:color w:val="000000"/>
          <w:sz w:val="22"/>
          <w:szCs w:val="22"/>
          <w:lang w:val="fr-FR"/>
        </w:rPr>
        <w:t xml:space="preserve">En régime “de minimis” </w:t>
      </w:r>
      <w:r w:rsidRPr="00E80EB1">
        <w:rPr>
          <w:rFonts w:ascii="Montserrat" w:hAnsi="Montserrat" w:cstheme="minorHAnsi"/>
          <w:b/>
          <w:bCs/>
          <w:color w:val="000000"/>
          <w:w w:val="103"/>
          <w:sz w:val="22"/>
          <w:szCs w:val="22"/>
          <w:lang w:val="fr-FR"/>
        </w:rPr>
        <w:t>conformément au règlement (UE) no 1407/2013 et à ses modifications ultérieures.</w:t>
      </w:r>
    </w:p>
    <w:p w14:paraId="4BD8089E" w14:textId="081F7C6A" w:rsidR="00592EAE" w:rsidRPr="00E80EB1" w:rsidRDefault="00535F29" w:rsidP="006B199E">
      <w:pPr>
        <w:pStyle w:val="NormalWeb"/>
        <w:numPr>
          <w:ilvl w:val="0"/>
          <w:numId w:val="5"/>
        </w:numPr>
        <w:spacing w:before="120" w:after="120" w:line="276" w:lineRule="auto"/>
        <w:ind w:left="851" w:hanging="851"/>
        <w:jc w:val="both"/>
        <w:rPr>
          <w:rFonts w:ascii="Montserrat" w:hAnsi="Montserrat" w:cstheme="minorHAnsi"/>
          <w:color w:val="000000"/>
          <w:sz w:val="22"/>
          <w:szCs w:val="22"/>
          <w:lang w:val="fr-FR"/>
        </w:rPr>
      </w:pP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>je déclare être conscient que le montant de la contribution FEDER pourra être revu à la suite de l’évaluation de la participation de l’entreprise à l’appel à manifestation d’intérêt (titre de l’appel…)</w:t>
      </w:r>
    </w:p>
    <w:p w14:paraId="39CF7ED3" w14:textId="22DFB010" w:rsidR="00592EAE" w:rsidRPr="00E80EB1" w:rsidRDefault="00535F29" w:rsidP="006B199E">
      <w:pPr>
        <w:pStyle w:val="NormalWeb"/>
        <w:numPr>
          <w:ilvl w:val="0"/>
          <w:numId w:val="5"/>
        </w:numPr>
        <w:spacing w:before="120" w:after="120" w:line="276" w:lineRule="auto"/>
        <w:ind w:left="851" w:hanging="851"/>
        <w:jc w:val="both"/>
        <w:rPr>
          <w:rFonts w:ascii="Montserrat" w:hAnsi="Montserrat" w:cstheme="minorHAnsi"/>
          <w:color w:val="000000"/>
          <w:sz w:val="22"/>
          <w:szCs w:val="22"/>
          <w:lang w:val="fr-FR"/>
        </w:rPr>
      </w:pP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 xml:space="preserve">je m’engage, en cas de demande de l’Autorité de Gestion, à présenter toute la documentation jugée nécessaire pour vérifier les déclarations </w:t>
      </w:r>
      <w:r w:rsidR="000A26AD"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>soussignées</w:t>
      </w:r>
    </w:p>
    <w:p w14:paraId="68412DEE" w14:textId="2A2209D9" w:rsidR="00592EAE" w:rsidRPr="00E80EB1" w:rsidRDefault="00535F29" w:rsidP="006B199E">
      <w:pPr>
        <w:pStyle w:val="NormalWeb"/>
        <w:numPr>
          <w:ilvl w:val="0"/>
          <w:numId w:val="5"/>
        </w:numPr>
        <w:spacing w:before="120" w:after="120" w:line="276" w:lineRule="auto"/>
        <w:ind w:left="851" w:hanging="851"/>
        <w:jc w:val="both"/>
        <w:rPr>
          <w:rFonts w:ascii="Montserrat" w:hAnsi="Montserrat" w:cstheme="minorHAnsi"/>
          <w:color w:val="000000"/>
          <w:sz w:val="22"/>
          <w:szCs w:val="22"/>
          <w:lang w:val="fr-FR"/>
        </w:rPr>
      </w:pP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 xml:space="preserve">je m’engage en cas d’approbation de participation de l’entreprise à l’appel à manifestation d’intérêt, également à informer rapidement l’Autorité de Gestion de toute modification éventuelle des conditions d’origine survenant après la présente </w:t>
      </w:r>
      <w:r w:rsidR="000A26AD"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>déclaration</w:t>
      </w:r>
    </w:p>
    <w:p w14:paraId="278BF607" w14:textId="21AD660C" w:rsidR="00592EAE" w:rsidRPr="00E80EB1" w:rsidRDefault="00535F29" w:rsidP="006B199E">
      <w:pPr>
        <w:pStyle w:val="NormalWeb"/>
        <w:numPr>
          <w:ilvl w:val="0"/>
          <w:numId w:val="5"/>
        </w:numPr>
        <w:spacing w:before="120" w:after="120" w:line="276" w:lineRule="auto"/>
        <w:ind w:left="851" w:hanging="851"/>
        <w:jc w:val="both"/>
        <w:rPr>
          <w:rFonts w:ascii="Montserrat" w:hAnsi="Montserrat" w:cstheme="minorHAnsi"/>
          <w:color w:val="000000"/>
          <w:sz w:val="22"/>
          <w:szCs w:val="22"/>
          <w:lang w:val="fr-FR"/>
        </w:rPr>
      </w:pP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>je suis également informé/e des sanctions prévues en cas de déclarations mensongères ainsi que de l’obligation de rembourser, dans les plus brefs délais, la contribution indûment reçue avec les intérêts</w:t>
      </w:r>
    </w:p>
    <w:p w14:paraId="10C3F96F" w14:textId="406A5134" w:rsidR="000A26AD" w:rsidRPr="00E80EB1" w:rsidRDefault="000A26AD" w:rsidP="00E80EB1">
      <w:pPr>
        <w:keepNext w:val="0"/>
        <w:widowControl/>
        <w:shd w:val="clear" w:color="auto" w:fill="auto"/>
        <w:suppressAutoHyphens w:val="0"/>
        <w:spacing w:before="120" w:after="120" w:line="276" w:lineRule="auto"/>
        <w:rPr>
          <w:rFonts w:ascii="Montserrat" w:eastAsia="Times New Roman" w:hAnsi="Montserrat" w:cstheme="minorHAnsi"/>
          <w:b/>
          <w:color w:val="000000"/>
          <w:u w:val="single"/>
          <w:lang w:val="fr-FR" w:eastAsia="zh-CN" w:bidi="hi-IN"/>
        </w:rPr>
      </w:pPr>
    </w:p>
    <w:p w14:paraId="3F6A39F8" w14:textId="217496A5" w:rsidR="00592EAE" w:rsidRPr="00F54824" w:rsidRDefault="00535F29" w:rsidP="00F54824">
      <w:pPr>
        <w:pStyle w:val="NormalWeb"/>
        <w:spacing w:before="360" w:after="360" w:line="276" w:lineRule="auto"/>
        <w:jc w:val="center"/>
        <w:rPr>
          <w:rFonts w:ascii="Montserrat" w:hAnsi="Montserrat" w:cstheme="minorHAnsi"/>
          <w:b/>
          <w:bCs/>
          <w:color w:val="000000"/>
          <w:spacing w:val="60"/>
          <w:lang w:val="fr-FR"/>
        </w:rPr>
      </w:pPr>
      <w:r w:rsidRPr="00F54824">
        <w:rPr>
          <w:rFonts w:ascii="Montserrat" w:hAnsi="Montserrat" w:cstheme="minorHAnsi"/>
          <w:b/>
          <w:bCs/>
          <w:color w:val="000000"/>
          <w:spacing w:val="60"/>
          <w:lang w:val="fr-FR"/>
        </w:rPr>
        <w:lastRenderedPageBreak/>
        <w:t>DÉCLARE</w:t>
      </w:r>
    </w:p>
    <w:p w14:paraId="23A31905" w14:textId="3E2C2DD8" w:rsidR="00592EAE" w:rsidRPr="00E80EB1" w:rsidRDefault="00535F29" w:rsidP="00E80EB1">
      <w:pPr>
        <w:spacing w:before="120" w:after="120" w:line="276" w:lineRule="auto"/>
        <w:jc w:val="both"/>
        <w:rPr>
          <w:rFonts w:ascii="Montserrat" w:hAnsi="Montserrat" w:cstheme="minorHAnsi"/>
          <w:color w:val="000000"/>
          <w:lang w:val="fr-FR"/>
        </w:rPr>
      </w:pPr>
      <w:r w:rsidRPr="00E80EB1">
        <w:rPr>
          <w:rFonts w:ascii="Montserrat" w:hAnsi="Montserrat" w:cstheme="minorHAnsi"/>
          <w:color w:val="000000"/>
          <w:lang w:val="fr-FR"/>
        </w:rPr>
        <w:t>que l’entreprise que je représente est qualifié</w:t>
      </w:r>
      <w:r w:rsidR="000A26AD" w:rsidRPr="00E80EB1">
        <w:rPr>
          <w:rFonts w:ascii="Montserrat" w:hAnsi="Montserrat" w:cstheme="minorHAnsi"/>
          <w:color w:val="000000"/>
          <w:lang w:val="fr-FR"/>
        </w:rPr>
        <w:t>e</w:t>
      </w:r>
      <w:r w:rsidRPr="00E80EB1">
        <w:rPr>
          <w:rFonts w:ascii="Montserrat" w:hAnsi="Montserrat" w:cstheme="minorHAnsi"/>
          <w:color w:val="000000"/>
          <w:lang w:val="fr-FR"/>
        </w:rPr>
        <w:t>, aux termes de la Recommandation 2003/361/CE, comme</w:t>
      </w:r>
      <w:r w:rsidR="004D6029" w:rsidRPr="00E80EB1">
        <w:rPr>
          <w:rFonts w:ascii="Montserrat" w:hAnsi="Montserrat" w:cstheme="minorHAnsi"/>
          <w:color w:val="000000"/>
          <w:lang w:val="fr-FR"/>
        </w:rPr>
        <w:t xml:space="preserve"> </w:t>
      </w:r>
      <w:r w:rsidRPr="00E80EB1">
        <w:rPr>
          <w:rFonts w:ascii="Montserrat" w:hAnsi="Montserrat" w:cstheme="minorHAnsi"/>
          <w:color w:val="000000"/>
          <w:lang w:val="fr-FR"/>
        </w:rPr>
        <w:t>:</w:t>
      </w:r>
    </w:p>
    <w:p w14:paraId="43039554" w14:textId="3FE79428" w:rsidR="00592EAE" w:rsidRPr="00E80EB1" w:rsidRDefault="00535F29" w:rsidP="00E80EB1">
      <w:pPr>
        <w:pStyle w:val="Paragraphedeliste"/>
        <w:numPr>
          <w:ilvl w:val="0"/>
          <w:numId w:val="4"/>
        </w:numPr>
        <w:spacing w:before="120" w:after="120" w:line="276" w:lineRule="auto"/>
        <w:ind w:left="851" w:hanging="851"/>
        <w:jc w:val="both"/>
        <w:rPr>
          <w:rFonts w:ascii="Montserrat" w:hAnsi="Montserrat" w:cstheme="minorHAnsi"/>
        </w:rPr>
      </w:pPr>
      <w:r w:rsidRPr="00E80EB1">
        <w:rPr>
          <w:rFonts w:ascii="Montserrat" w:hAnsi="Montserrat" w:cstheme="minorHAnsi"/>
          <w:lang w:val="fr-FR"/>
        </w:rPr>
        <w:t>micro</w:t>
      </w:r>
    </w:p>
    <w:p w14:paraId="2934A269" w14:textId="322B9BEC" w:rsidR="000A26AD" w:rsidRPr="00E80EB1" w:rsidRDefault="00535F29" w:rsidP="00E80EB1">
      <w:pPr>
        <w:pStyle w:val="Paragraphedeliste"/>
        <w:numPr>
          <w:ilvl w:val="0"/>
          <w:numId w:val="4"/>
        </w:numPr>
        <w:spacing w:before="120" w:after="120" w:line="276" w:lineRule="auto"/>
        <w:ind w:left="851" w:hanging="851"/>
        <w:jc w:val="both"/>
        <w:rPr>
          <w:rFonts w:ascii="Montserrat" w:hAnsi="Montserrat" w:cstheme="minorHAnsi"/>
          <w:lang w:val="fr-FR"/>
        </w:rPr>
      </w:pPr>
      <w:r w:rsidRPr="00E80EB1">
        <w:rPr>
          <w:rFonts w:ascii="Montserrat" w:hAnsi="Montserrat" w:cstheme="minorHAnsi"/>
          <w:lang w:val="fr-FR"/>
        </w:rPr>
        <w:t>petite</w:t>
      </w:r>
    </w:p>
    <w:p w14:paraId="2A0AE7BD" w14:textId="4E097AF5" w:rsidR="00592EAE" w:rsidRPr="00E80EB1" w:rsidRDefault="00535F29" w:rsidP="00E80EB1">
      <w:pPr>
        <w:pStyle w:val="Paragraphedeliste"/>
        <w:numPr>
          <w:ilvl w:val="0"/>
          <w:numId w:val="4"/>
        </w:numPr>
        <w:spacing w:before="120" w:after="120" w:line="276" w:lineRule="auto"/>
        <w:ind w:left="851" w:hanging="851"/>
        <w:jc w:val="both"/>
        <w:rPr>
          <w:rFonts w:ascii="Montserrat" w:hAnsi="Montserrat" w:cstheme="minorHAnsi"/>
          <w:lang w:val="fr-FR"/>
        </w:rPr>
      </w:pPr>
      <w:r w:rsidRPr="00E80EB1">
        <w:rPr>
          <w:rFonts w:ascii="Montserrat" w:hAnsi="Montserrat" w:cstheme="minorHAnsi"/>
          <w:lang w:val="fr-FR"/>
        </w:rPr>
        <w:t>moyenne</w:t>
      </w:r>
    </w:p>
    <w:p w14:paraId="14763045" w14:textId="77777777" w:rsidR="00091CC9" w:rsidRPr="00E80EB1" w:rsidRDefault="00091CC9" w:rsidP="00E80EB1">
      <w:pPr>
        <w:spacing w:before="120" w:after="120" w:line="276" w:lineRule="auto"/>
        <w:ind w:firstLine="709"/>
        <w:jc w:val="both"/>
        <w:rPr>
          <w:rFonts w:ascii="Montserrat" w:hAnsi="Montserrat" w:cstheme="minorHAnsi"/>
        </w:rPr>
      </w:pPr>
    </w:p>
    <w:p w14:paraId="7A420300" w14:textId="344DA486" w:rsidR="00592EAE" w:rsidRPr="00E80EB1" w:rsidRDefault="00535F29" w:rsidP="00E80EB1">
      <w:pPr>
        <w:pStyle w:val="NormalWeb"/>
        <w:numPr>
          <w:ilvl w:val="0"/>
          <w:numId w:val="4"/>
        </w:numPr>
        <w:spacing w:before="120" w:after="120" w:line="276" w:lineRule="auto"/>
        <w:ind w:left="851" w:hanging="851"/>
        <w:jc w:val="both"/>
        <w:rPr>
          <w:rFonts w:ascii="Montserrat" w:hAnsi="Montserrat" w:cstheme="minorHAnsi"/>
          <w:sz w:val="22"/>
          <w:szCs w:val="22"/>
        </w:rPr>
      </w:pPr>
      <w:r w:rsidRPr="00E80EB1">
        <w:rPr>
          <w:rFonts w:ascii="Montserrat" w:eastAsia="Calibri" w:hAnsi="Montserrat" w:cstheme="minorHAnsi"/>
          <w:sz w:val="22"/>
          <w:szCs w:val="22"/>
          <w:lang w:val="fr-FR" w:eastAsia="en-US" w:bidi="ar-SA"/>
        </w:rPr>
        <w:t>n'a pas reçu, dans l'exercice en cours et les deux années précédentes, d’aides "de</w:t>
      </w: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 xml:space="preserve"> minimis" au titre des Règlements indiqués ci-dessus</w:t>
      </w:r>
    </w:p>
    <w:p w14:paraId="517A1A33" w14:textId="619F730E" w:rsidR="00592EAE" w:rsidRPr="00E80EB1" w:rsidRDefault="004D6029" w:rsidP="00E80EB1">
      <w:pPr>
        <w:pStyle w:val="NormalWeb"/>
        <w:spacing w:before="120" w:after="120" w:line="276" w:lineRule="auto"/>
        <w:ind w:firstLine="708"/>
        <w:jc w:val="both"/>
        <w:rPr>
          <w:rFonts w:ascii="Montserrat" w:hAnsi="Montserrat" w:cstheme="minorHAnsi"/>
          <w:b/>
          <w:bCs/>
          <w:i/>
          <w:color w:val="000000"/>
          <w:sz w:val="22"/>
          <w:szCs w:val="22"/>
          <w:u w:val="single"/>
          <w:lang w:val="fr-FR"/>
        </w:rPr>
      </w:pPr>
      <w:proofErr w:type="gramStart"/>
      <w:r w:rsidRPr="00E80EB1">
        <w:rPr>
          <w:rFonts w:ascii="Montserrat" w:hAnsi="Montserrat" w:cstheme="minorHAnsi"/>
          <w:b/>
          <w:bCs/>
          <w:i/>
          <w:color w:val="000000"/>
          <w:sz w:val="22"/>
          <w:szCs w:val="22"/>
          <w:u w:val="single"/>
          <w:lang w:val="fr-FR"/>
        </w:rPr>
        <w:t>o</w:t>
      </w:r>
      <w:r w:rsidR="00535F29" w:rsidRPr="00E80EB1">
        <w:rPr>
          <w:rFonts w:ascii="Montserrat" w:hAnsi="Montserrat" w:cstheme="minorHAnsi"/>
          <w:b/>
          <w:bCs/>
          <w:i/>
          <w:color w:val="000000"/>
          <w:sz w:val="22"/>
          <w:szCs w:val="22"/>
          <w:u w:val="single"/>
          <w:lang w:val="fr-FR"/>
        </w:rPr>
        <w:t>u</w:t>
      </w:r>
      <w:proofErr w:type="gramEnd"/>
    </w:p>
    <w:p w14:paraId="544BF277" w14:textId="773C985E" w:rsidR="00592EAE" w:rsidRPr="00E80EB1" w:rsidRDefault="00535F29" w:rsidP="00E80EB1">
      <w:pPr>
        <w:pStyle w:val="NormalWeb"/>
        <w:numPr>
          <w:ilvl w:val="0"/>
          <w:numId w:val="4"/>
        </w:numPr>
        <w:spacing w:before="120" w:after="120" w:line="276" w:lineRule="auto"/>
        <w:ind w:left="851" w:hanging="851"/>
        <w:jc w:val="both"/>
        <w:rPr>
          <w:rFonts w:ascii="Montserrat" w:hAnsi="Montserrat" w:cstheme="minorHAnsi"/>
          <w:sz w:val="22"/>
          <w:szCs w:val="22"/>
        </w:rPr>
      </w:pPr>
      <w:r w:rsidRPr="00E80EB1">
        <w:rPr>
          <w:rFonts w:ascii="Montserrat" w:eastAsia="Calibri" w:hAnsi="Montserrat" w:cstheme="minorHAnsi"/>
          <w:sz w:val="22"/>
          <w:szCs w:val="22"/>
          <w:lang w:val="fr-FR" w:eastAsia="en-US" w:bidi="ar-SA"/>
        </w:rPr>
        <w:t>a reçu, dans l'exercice en cours et les deux années précédentes, les aides "de</w:t>
      </w: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 xml:space="preserve"> minimis" suivantes (</w:t>
      </w:r>
      <w:r w:rsidRPr="00E80EB1">
        <w:rPr>
          <w:rFonts w:ascii="Montserrat" w:hAnsi="Montserrat" w:cstheme="minorHAnsi"/>
          <w:i/>
          <w:iCs/>
          <w:color w:val="000000"/>
          <w:sz w:val="22"/>
          <w:szCs w:val="22"/>
          <w:lang w:val="fr-FR"/>
        </w:rPr>
        <w:t>tableau à remplir</w:t>
      </w: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>)</w:t>
      </w:r>
    </w:p>
    <w:tbl>
      <w:tblPr>
        <w:tblW w:w="10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597"/>
        <w:gridCol w:w="1260"/>
        <w:gridCol w:w="1689"/>
        <w:gridCol w:w="1437"/>
        <w:gridCol w:w="1269"/>
        <w:gridCol w:w="1188"/>
      </w:tblGrid>
      <w:tr w:rsidR="00592EAE" w:rsidRPr="00E80EB1" w14:paraId="279CDC93" w14:textId="77777777" w:rsidTr="006B199E">
        <w:trPr>
          <w:cantSplit/>
          <w:jc w:val="center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1BF419E" w14:textId="4E33F44D" w:rsidR="00592EAE" w:rsidRPr="006B199E" w:rsidRDefault="00535F29" w:rsidP="00E80EB1">
            <w:pPr>
              <w:pStyle w:val="NormalWeb"/>
              <w:widowControl w:val="0"/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  <w:sz w:val="22"/>
                <w:szCs w:val="22"/>
              </w:rPr>
            </w:pPr>
            <w:r w:rsidRPr="006B199E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  <w:t>Entreprise bénéficiaire</w:t>
            </w:r>
            <w:r w:rsidR="00CF72C0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145231E" w14:textId="77777777" w:rsidR="00592EAE" w:rsidRPr="006B199E" w:rsidRDefault="00535F29" w:rsidP="00E80EB1">
            <w:pPr>
              <w:pStyle w:val="NormalWeb"/>
              <w:widowControl w:val="0"/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6B199E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  <w:lang w:val="fr-FR"/>
              </w:rPr>
              <w:t>Décision d'octroi de la contribution / Règlement UE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460F73C" w14:textId="77777777" w:rsidR="00592EAE" w:rsidRPr="006B199E" w:rsidRDefault="00535F29" w:rsidP="00E80EB1">
            <w:pPr>
              <w:pStyle w:val="NormalWeb"/>
              <w:widowControl w:val="0"/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</w:pPr>
            <w:r w:rsidRPr="006B199E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  <w:t>Date d’octroi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6F9A19F" w14:textId="77777777" w:rsidR="00592EAE" w:rsidRPr="006B199E" w:rsidRDefault="00535F29" w:rsidP="00E80EB1">
            <w:pPr>
              <w:pStyle w:val="NormalWeb"/>
              <w:widowControl w:val="0"/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6B199E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  <w:lang w:val="fr-FR"/>
              </w:rPr>
              <w:t>Nature de la contribution (subventions, prêts, garanties, etc.)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1BA2F06" w14:textId="3A2FFC46" w:rsidR="00592EAE" w:rsidRPr="006B199E" w:rsidRDefault="00535F29" w:rsidP="00E80EB1">
            <w:pPr>
              <w:pStyle w:val="NormalWeb"/>
              <w:widowControl w:val="0"/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  <w:sz w:val="22"/>
                <w:szCs w:val="22"/>
              </w:rPr>
            </w:pPr>
            <w:r w:rsidRPr="006B199E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  <w:t>Organisme octroyant</w:t>
            </w:r>
            <w:r w:rsidR="00CF72C0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EAABFFD" w14:textId="77777777" w:rsidR="00592EAE" w:rsidRPr="006B199E" w:rsidRDefault="00535F29" w:rsidP="00E80EB1">
            <w:pPr>
              <w:pStyle w:val="NormalWeb"/>
              <w:widowControl w:val="0"/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6B199E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  <w:lang w:val="fr-FR"/>
              </w:rPr>
              <w:t>Montant de l’aide</w:t>
            </w:r>
          </w:p>
          <w:p w14:paraId="17941957" w14:textId="77777777" w:rsidR="00592EAE" w:rsidRPr="006B199E" w:rsidRDefault="00535F29" w:rsidP="00E80EB1">
            <w:pPr>
              <w:pStyle w:val="NormalWeb"/>
              <w:widowControl w:val="0"/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6B199E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  <w:lang w:val="fr-FR"/>
              </w:rPr>
              <w:t>(en ESB)</w:t>
            </w:r>
          </w:p>
        </w:tc>
      </w:tr>
      <w:tr w:rsidR="00592EAE" w:rsidRPr="00E80EB1" w14:paraId="6C96FAFA" w14:textId="77777777" w:rsidTr="006B199E">
        <w:trPr>
          <w:cantSplit/>
          <w:jc w:val="center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7C6AF32" w14:textId="77777777" w:rsidR="00592EAE" w:rsidRPr="006B199E" w:rsidRDefault="00592EAE" w:rsidP="00E80EB1">
            <w:pPr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C3BE90E" w14:textId="77777777" w:rsidR="00592EAE" w:rsidRPr="006B199E" w:rsidRDefault="00592EAE" w:rsidP="00E80EB1">
            <w:pPr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1689A67" w14:textId="77777777" w:rsidR="00592EAE" w:rsidRPr="006B199E" w:rsidRDefault="00592EAE" w:rsidP="00E80EB1">
            <w:pPr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4F80C80" w14:textId="77777777" w:rsidR="00592EAE" w:rsidRPr="006B199E" w:rsidRDefault="00592EAE" w:rsidP="00E80EB1">
            <w:pPr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B047558" w14:textId="77777777" w:rsidR="00592EAE" w:rsidRPr="006B199E" w:rsidRDefault="00592EAE" w:rsidP="00E80EB1">
            <w:pPr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516B212" w14:textId="77777777" w:rsidR="00592EAE" w:rsidRPr="006B199E" w:rsidRDefault="00535F29" w:rsidP="00E80EB1">
            <w:pPr>
              <w:pStyle w:val="NormalWeb"/>
              <w:widowControl w:val="0"/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</w:pPr>
            <w:r w:rsidRPr="006B199E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  <w:t>Octroyé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2BA352D" w14:textId="5DEDDC26" w:rsidR="00592EAE" w:rsidRPr="006B199E" w:rsidRDefault="00535F29" w:rsidP="00E80EB1">
            <w:pPr>
              <w:pStyle w:val="NormalWeb"/>
              <w:widowControl w:val="0"/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  <w:sz w:val="22"/>
                <w:szCs w:val="22"/>
              </w:rPr>
            </w:pPr>
            <w:r w:rsidRPr="006B199E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  <w:t>Payé pour solde</w:t>
            </w:r>
            <w:r w:rsidR="00CF72C0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  <w:t xml:space="preserve"> (3)</w:t>
            </w:r>
          </w:p>
        </w:tc>
      </w:tr>
      <w:tr w:rsidR="00592EAE" w:rsidRPr="00E80EB1" w14:paraId="171D0F58" w14:textId="77777777" w:rsidTr="006B199E">
        <w:trPr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7273DEE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77FD011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D5DF8B6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91B4478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61E8E15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D3D70FA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9240D40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</w:tr>
      <w:tr w:rsidR="00592EAE" w:rsidRPr="00E80EB1" w14:paraId="729E98F4" w14:textId="77777777" w:rsidTr="006B199E">
        <w:trPr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0E25432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5C4E8F8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E2A2DAA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32695BE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A4B82B3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DE1DD6D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CF8749D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</w:tr>
      <w:tr w:rsidR="00592EAE" w:rsidRPr="00E80EB1" w14:paraId="0D23676E" w14:textId="77777777" w:rsidTr="006B199E">
        <w:trPr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95EB463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13B1B98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39E8A0E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423343E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59823B6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89EDA41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127C0FD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</w:tr>
      <w:tr w:rsidR="00592EAE" w:rsidRPr="00E80EB1" w14:paraId="3D1F5C18" w14:textId="77777777" w:rsidTr="006B199E">
        <w:trPr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2439F4F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74363F5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F5E61B5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2D71CF8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17F2320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5732B9D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E5CE73A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</w:tr>
    </w:tbl>
    <w:p w14:paraId="35CA17A6" w14:textId="77777777" w:rsidR="00592EAE" w:rsidRPr="00E80EB1" w:rsidRDefault="00592EAE" w:rsidP="00E80EB1">
      <w:pPr>
        <w:pStyle w:val="NormalWeb"/>
        <w:spacing w:before="120" w:after="120" w:line="276" w:lineRule="auto"/>
        <w:jc w:val="both"/>
        <w:rPr>
          <w:rFonts w:ascii="Montserrat" w:hAnsi="Montserrat" w:cstheme="minorHAnsi"/>
          <w:color w:val="000000"/>
          <w:sz w:val="22"/>
          <w:szCs w:val="22"/>
          <w:lang w:val="fr-FR"/>
        </w:rPr>
      </w:pPr>
    </w:p>
    <w:p w14:paraId="24FA06D6" w14:textId="76C7EA0C" w:rsidR="00592EAE" w:rsidRPr="00E80EB1" w:rsidRDefault="00535F29" w:rsidP="00E80EB1">
      <w:pPr>
        <w:pStyle w:val="NormalWeb"/>
        <w:numPr>
          <w:ilvl w:val="0"/>
          <w:numId w:val="4"/>
        </w:numPr>
        <w:spacing w:before="120" w:after="120" w:line="276" w:lineRule="auto"/>
        <w:ind w:left="851" w:hanging="851"/>
        <w:jc w:val="both"/>
        <w:rPr>
          <w:rFonts w:ascii="Montserrat" w:hAnsi="Montserrat" w:cstheme="minorHAnsi"/>
          <w:sz w:val="22"/>
          <w:szCs w:val="22"/>
        </w:rPr>
      </w:pP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>n’est pas contrôlée par, ni contrôle, directement ou indirectement, d’autres entreprises</w:t>
      </w:r>
    </w:p>
    <w:p w14:paraId="38DD76CF" w14:textId="0F24E2DC" w:rsidR="00592EAE" w:rsidRPr="00E80EB1" w:rsidRDefault="00535F29" w:rsidP="00E80EB1">
      <w:pPr>
        <w:pStyle w:val="NormalWeb"/>
        <w:numPr>
          <w:ilvl w:val="0"/>
          <w:numId w:val="4"/>
        </w:numPr>
        <w:spacing w:before="120" w:after="120" w:line="276" w:lineRule="auto"/>
        <w:ind w:left="851" w:hanging="851"/>
        <w:jc w:val="both"/>
        <w:rPr>
          <w:rFonts w:ascii="Montserrat" w:hAnsi="Montserrat" w:cstheme="minorHAnsi"/>
          <w:sz w:val="22"/>
          <w:szCs w:val="22"/>
        </w:rPr>
      </w:pP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>contrôle, même indirectement, les entreprises suivantes ayant leur siège en Italie (</w:t>
      </w:r>
      <w:r w:rsidRPr="00E80EB1">
        <w:rPr>
          <w:rFonts w:ascii="Montserrat" w:hAnsi="Montserrat" w:cstheme="minorHAnsi"/>
          <w:i/>
          <w:iCs/>
          <w:color w:val="000000"/>
          <w:sz w:val="22"/>
          <w:szCs w:val="22"/>
          <w:lang w:val="fr-FR"/>
        </w:rPr>
        <w:t>Raison sociale et coordonnées</w:t>
      </w: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>)</w:t>
      </w:r>
    </w:p>
    <w:p w14:paraId="2323B699" w14:textId="1B13ED3C" w:rsidR="00592EAE" w:rsidRPr="00E80EB1" w:rsidRDefault="00535F29" w:rsidP="00E80EB1">
      <w:pPr>
        <w:pStyle w:val="NormalWeb"/>
        <w:spacing w:before="120" w:after="120" w:line="276" w:lineRule="auto"/>
        <w:ind w:left="851"/>
        <w:jc w:val="both"/>
        <w:rPr>
          <w:rFonts w:ascii="Montserrat" w:hAnsi="Montserrat" w:cstheme="minorHAnsi"/>
          <w:sz w:val="22"/>
          <w:szCs w:val="22"/>
          <w:lang w:val="fr-FR"/>
        </w:rPr>
      </w:pPr>
      <w:r w:rsidRPr="00E80EB1">
        <w:rPr>
          <w:rFonts w:ascii="Montserrat" w:hAnsi="Montserrat" w:cs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C20C56E" w14:textId="02CA8141" w:rsidR="00592EAE" w:rsidRPr="00E80EB1" w:rsidRDefault="00535F29" w:rsidP="00E80EB1">
      <w:pPr>
        <w:pStyle w:val="NormalWeb"/>
        <w:numPr>
          <w:ilvl w:val="0"/>
          <w:numId w:val="4"/>
        </w:numPr>
        <w:spacing w:before="120" w:after="120" w:line="276" w:lineRule="auto"/>
        <w:ind w:left="851" w:hanging="851"/>
        <w:jc w:val="both"/>
        <w:rPr>
          <w:rFonts w:ascii="Montserrat" w:hAnsi="Montserrat" w:cstheme="minorHAnsi"/>
          <w:sz w:val="22"/>
          <w:szCs w:val="22"/>
        </w:rPr>
      </w:pP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>est contrôlée, même indirectement, par les entreprises suivantes ayant leur siège en Italie (</w:t>
      </w:r>
      <w:r w:rsidRPr="00E80EB1">
        <w:rPr>
          <w:rFonts w:ascii="Montserrat" w:hAnsi="Montserrat" w:cstheme="minorHAnsi"/>
          <w:i/>
          <w:color w:val="000000"/>
          <w:sz w:val="22"/>
          <w:szCs w:val="22"/>
          <w:lang w:val="fr-FR"/>
        </w:rPr>
        <w:t>Raison sociale et coordonnées</w:t>
      </w: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>)</w:t>
      </w:r>
    </w:p>
    <w:p w14:paraId="0042C922" w14:textId="6680E937" w:rsidR="005843E4" w:rsidRPr="00E80EB1" w:rsidRDefault="00535F29" w:rsidP="00E80EB1">
      <w:pPr>
        <w:pStyle w:val="NormalWeb"/>
        <w:spacing w:before="120" w:after="120" w:line="276" w:lineRule="auto"/>
        <w:ind w:left="851"/>
        <w:jc w:val="both"/>
        <w:rPr>
          <w:rFonts w:ascii="Montserrat" w:hAnsi="Montserrat" w:cstheme="minorHAnsi"/>
          <w:sz w:val="22"/>
          <w:szCs w:val="22"/>
          <w:lang w:val="fr-FR"/>
        </w:rPr>
      </w:pPr>
      <w:r w:rsidRPr="00E80EB1">
        <w:rPr>
          <w:rFonts w:ascii="Montserrat" w:hAnsi="Montserrat" w:cs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61BE0AE" w14:textId="4C44F15F" w:rsidR="006B199E" w:rsidRDefault="006B199E">
      <w:pPr>
        <w:keepNext w:val="0"/>
        <w:widowControl/>
        <w:shd w:val="clear" w:color="auto" w:fill="auto"/>
        <w:suppressAutoHyphens w:val="0"/>
        <w:rPr>
          <w:rFonts w:ascii="Montserrat" w:eastAsia="Times New Roman" w:hAnsi="Montserrat" w:cstheme="minorHAnsi"/>
          <w:color w:val="000000"/>
          <w:lang w:val="fr-FR" w:eastAsia="zh-CN" w:bidi="hi-IN"/>
        </w:rPr>
      </w:pPr>
    </w:p>
    <w:p w14:paraId="1D2ACB5C" w14:textId="7A7FDBB0" w:rsidR="00592EAE" w:rsidRPr="00E80EB1" w:rsidRDefault="00535F29" w:rsidP="00E80EB1">
      <w:pPr>
        <w:pStyle w:val="NormalWeb"/>
        <w:numPr>
          <w:ilvl w:val="0"/>
          <w:numId w:val="4"/>
        </w:numPr>
        <w:spacing w:before="120" w:after="120" w:line="276" w:lineRule="auto"/>
        <w:ind w:left="851" w:hanging="851"/>
        <w:jc w:val="both"/>
        <w:rPr>
          <w:rFonts w:ascii="Montserrat" w:hAnsi="Montserrat" w:cstheme="minorHAnsi"/>
          <w:sz w:val="22"/>
          <w:szCs w:val="22"/>
        </w:rPr>
      </w:pP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lastRenderedPageBreak/>
        <w:t>n’a pas fait l'objet d’acquisitions</w:t>
      </w:r>
      <w:r w:rsidR="005843E4"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 xml:space="preserve"> </w:t>
      </w: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>/</w:t>
      </w:r>
      <w:r w:rsidR="005843E4"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 xml:space="preserve"> </w:t>
      </w: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>fusions</w:t>
      </w:r>
    </w:p>
    <w:p w14:paraId="0DC85022" w14:textId="77777777" w:rsidR="00592EAE" w:rsidRPr="00E80EB1" w:rsidRDefault="00535F29" w:rsidP="00E80EB1">
      <w:pPr>
        <w:pStyle w:val="NormalWeb"/>
        <w:spacing w:before="120" w:after="120" w:line="276" w:lineRule="auto"/>
        <w:ind w:firstLine="708"/>
        <w:jc w:val="both"/>
        <w:rPr>
          <w:rFonts w:ascii="Montserrat" w:hAnsi="Montserrat" w:cstheme="minorHAnsi"/>
          <w:b/>
          <w:bCs/>
          <w:i/>
          <w:color w:val="000000"/>
          <w:sz w:val="22"/>
          <w:szCs w:val="22"/>
          <w:u w:val="single"/>
          <w:lang w:val="fr-FR"/>
        </w:rPr>
      </w:pPr>
      <w:proofErr w:type="gramStart"/>
      <w:r w:rsidRPr="00E80EB1">
        <w:rPr>
          <w:rFonts w:ascii="Montserrat" w:hAnsi="Montserrat" w:cstheme="minorHAnsi"/>
          <w:b/>
          <w:bCs/>
          <w:i/>
          <w:color w:val="000000"/>
          <w:sz w:val="22"/>
          <w:szCs w:val="22"/>
          <w:u w:val="single"/>
          <w:lang w:val="fr-FR"/>
        </w:rPr>
        <w:t>ou</w:t>
      </w:r>
      <w:proofErr w:type="gramEnd"/>
    </w:p>
    <w:p w14:paraId="58B6E3B2" w14:textId="249A0116" w:rsidR="00592EAE" w:rsidRPr="00E80EB1" w:rsidRDefault="00535F29" w:rsidP="00E80EB1">
      <w:pPr>
        <w:pStyle w:val="NormalWeb"/>
        <w:numPr>
          <w:ilvl w:val="0"/>
          <w:numId w:val="4"/>
        </w:numPr>
        <w:spacing w:before="120" w:after="120" w:line="276" w:lineRule="auto"/>
        <w:ind w:left="851" w:hanging="851"/>
        <w:jc w:val="both"/>
        <w:rPr>
          <w:rFonts w:ascii="Montserrat" w:hAnsi="Montserrat" w:cstheme="minorHAnsi"/>
          <w:sz w:val="22"/>
          <w:szCs w:val="22"/>
        </w:rPr>
      </w:pP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>a fait l'objet d’acquisitions</w:t>
      </w:r>
      <w:r w:rsidR="005843E4"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 xml:space="preserve"> </w:t>
      </w: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>/</w:t>
      </w:r>
      <w:r w:rsidR="005843E4"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 xml:space="preserve"> </w:t>
      </w: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>fusions et que les entreprises participant à ladite acquisition</w:t>
      </w:r>
      <w:r w:rsidR="005843E4"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 xml:space="preserve"> </w:t>
      </w: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>/</w:t>
      </w:r>
      <w:r w:rsidR="005843E4"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 xml:space="preserve"> </w:t>
      </w: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 xml:space="preserve">fusion se sont </w:t>
      </w:r>
      <w:r w:rsidR="005843E4"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>vu</w:t>
      </w: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 xml:space="preserve"> octroyer, dans l'exercice en cours et les deux années précédentes, les aides "de minimis" suivantes (</w:t>
      </w:r>
      <w:r w:rsidRPr="00E80EB1">
        <w:rPr>
          <w:rFonts w:ascii="Montserrat" w:hAnsi="Montserrat" w:cstheme="minorHAnsi"/>
          <w:i/>
          <w:iCs/>
          <w:color w:val="000000"/>
          <w:sz w:val="22"/>
          <w:szCs w:val="22"/>
          <w:lang w:val="fr-FR"/>
        </w:rPr>
        <w:t>tableau à remplir)</w:t>
      </w:r>
    </w:p>
    <w:tbl>
      <w:tblPr>
        <w:tblW w:w="10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613"/>
        <w:gridCol w:w="1598"/>
        <w:gridCol w:w="1264"/>
        <w:gridCol w:w="1689"/>
        <w:gridCol w:w="1437"/>
        <w:gridCol w:w="1272"/>
        <w:gridCol w:w="1185"/>
      </w:tblGrid>
      <w:tr w:rsidR="00592EAE" w:rsidRPr="00E80EB1" w14:paraId="2A20AB57" w14:textId="77777777">
        <w:trPr>
          <w:cantSplit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B49F81B" w14:textId="09238C07" w:rsidR="00592EAE" w:rsidRPr="006B199E" w:rsidRDefault="00535F29" w:rsidP="00E80EB1">
            <w:pPr>
              <w:pStyle w:val="NormalWeb"/>
              <w:widowControl w:val="0"/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  <w:sz w:val="22"/>
                <w:szCs w:val="22"/>
              </w:rPr>
            </w:pPr>
            <w:r w:rsidRPr="006B199E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  <w:t>Entreprise bénéficiaire</w:t>
            </w:r>
            <w:r w:rsidR="00CF72C0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  <w:t xml:space="preserve"> (4)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FC018D8" w14:textId="77777777" w:rsidR="00592EAE" w:rsidRPr="006B199E" w:rsidRDefault="00535F29" w:rsidP="00E80EB1">
            <w:pPr>
              <w:pStyle w:val="NormalWeb"/>
              <w:widowControl w:val="0"/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6B199E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  <w:lang w:val="fr-FR"/>
              </w:rPr>
              <w:t>Décision d'octroi de la contribution / Règlement UE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7860C2E" w14:textId="77777777" w:rsidR="00592EAE" w:rsidRPr="006B199E" w:rsidRDefault="00535F29" w:rsidP="00E80EB1">
            <w:pPr>
              <w:pStyle w:val="NormalWeb"/>
              <w:widowControl w:val="0"/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</w:pPr>
            <w:r w:rsidRPr="006B199E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  <w:t>Date d’octroi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C8E2844" w14:textId="77777777" w:rsidR="00592EAE" w:rsidRPr="006B199E" w:rsidRDefault="00535F29" w:rsidP="00E80EB1">
            <w:pPr>
              <w:pStyle w:val="NormalWeb"/>
              <w:widowControl w:val="0"/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6B199E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  <w:lang w:val="fr-FR"/>
              </w:rPr>
              <w:t>Nature de la contribution (subventions, prêts, garanties, etc.)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4AB6D3B" w14:textId="33BFA370" w:rsidR="00592EAE" w:rsidRPr="006B199E" w:rsidRDefault="00535F29" w:rsidP="00E80EB1">
            <w:pPr>
              <w:pStyle w:val="NormalWeb"/>
              <w:widowControl w:val="0"/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  <w:sz w:val="22"/>
                <w:szCs w:val="22"/>
              </w:rPr>
            </w:pPr>
            <w:r w:rsidRPr="006B199E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  <w:t>Organisme octroyant</w:t>
            </w:r>
            <w:r w:rsidR="00CF72C0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  <w:t xml:space="preserve"> (5)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F8A3093" w14:textId="77777777" w:rsidR="00592EAE" w:rsidRPr="006B199E" w:rsidRDefault="00535F29" w:rsidP="00E80EB1">
            <w:pPr>
              <w:pStyle w:val="NormalWeb"/>
              <w:widowControl w:val="0"/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6B199E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  <w:lang w:val="fr-FR"/>
              </w:rPr>
              <w:t>Montant de l’aide</w:t>
            </w:r>
          </w:p>
          <w:p w14:paraId="43763D76" w14:textId="77777777" w:rsidR="00592EAE" w:rsidRPr="006B199E" w:rsidRDefault="00535F29" w:rsidP="00E80EB1">
            <w:pPr>
              <w:pStyle w:val="NormalWeb"/>
              <w:widowControl w:val="0"/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6B199E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  <w:lang w:val="fr-FR"/>
              </w:rPr>
              <w:t>(en ESB)</w:t>
            </w:r>
          </w:p>
        </w:tc>
      </w:tr>
      <w:tr w:rsidR="00592EAE" w:rsidRPr="00E80EB1" w14:paraId="22126ABD" w14:textId="77777777">
        <w:trPr>
          <w:cantSplit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259E96B" w14:textId="77777777" w:rsidR="00592EAE" w:rsidRPr="006B199E" w:rsidRDefault="00592EAE" w:rsidP="00E80EB1">
            <w:pPr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E5C8C49" w14:textId="77777777" w:rsidR="00592EAE" w:rsidRPr="006B199E" w:rsidRDefault="00592EAE" w:rsidP="00E80EB1">
            <w:pPr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F7E7AE7" w14:textId="77777777" w:rsidR="00592EAE" w:rsidRPr="006B199E" w:rsidRDefault="00592EAE" w:rsidP="00E80EB1">
            <w:pPr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23DB41B" w14:textId="77777777" w:rsidR="00592EAE" w:rsidRPr="006B199E" w:rsidRDefault="00592EAE" w:rsidP="00E80EB1">
            <w:pPr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4332E87" w14:textId="77777777" w:rsidR="00592EAE" w:rsidRPr="006B199E" w:rsidRDefault="00592EAE" w:rsidP="00E80EB1">
            <w:pPr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A8CA5CC" w14:textId="77777777" w:rsidR="00592EAE" w:rsidRPr="006B199E" w:rsidRDefault="00535F29" w:rsidP="00E80EB1">
            <w:pPr>
              <w:pStyle w:val="NormalWeb"/>
              <w:widowControl w:val="0"/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</w:pPr>
            <w:r w:rsidRPr="006B199E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  <w:t>Octroyé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0C148CB" w14:textId="59EDD0AF" w:rsidR="00592EAE" w:rsidRPr="006B199E" w:rsidRDefault="00535F29" w:rsidP="00E80EB1">
            <w:pPr>
              <w:pStyle w:val="NormalWeb"/>
              <w:widowControl w:val="0"/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  <w:sz w:val="22"/>
                <w:szCs w:val="22"/>
              </w:rPr>
            </w:pPr>
            <w:r w:rsidRPr="006B199E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  <w:t>Payé pour sold</w:t>
            </w:r>
            <w:r w:rsidR="00CF72C0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  <w:t>e (6)</w:t>
            </w:r>
          </w:p>
        </w:tc>
      </w:tr>
      <w:tr w:rsidR="00592EAE" w:rsidRPr="00E80EB1" w14:paraId="0D742372" w14:textId="77777777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795AA14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3AA9DCE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374A7D3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D572822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3ABA26D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A831607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1F0C9A3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</w:tr>
      <w:tr w:rsidR="00592EAE" w:rsidRPr="00E80EB1" w14:paraId="1AB2BC1F" w14:textId="77777777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B808CDB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DA88021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4485245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5890A90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5672CED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2334842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467BC62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</w:tr>
      <w:tr w:rsidR="00592EAE" w:rsidRPr="00E80EB1" w14:paraId="533C1413" w14:textId="77777777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5E7A46D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29BDCE0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075557E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05D8DA0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00F1E93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F14B303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8244A1C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</w:tr>
      <w:tr w:rsidR="00592EAE" w:rsidRPr="00E80EB1" w14:paraId="4BF0FD9C" w14:textId="77777777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2DAF910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591C4AF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43360AB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2103398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2984642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6CC0501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BE8C597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</w:tr>
    </w:tbl>
    <w:p w14:paraId="30B1CAA6" w14:textId="61C60F74" w:rsidR="00B335EC" w:rsidRPr="00E80EB1" w:rsidRDefault="00B335EC" w:rsidP="00E80EB1">
      <w:pPr>
        <w:pStyle w:val="NormalWeb"/>
        <w:spacing w:before="120" w:after="120" w:line="276" w:lineRule="auto"/>
        <w:ind w:left="363"/>
        <w:jc w:val="both"/>
        <w:rPr>
          <w:rFonts w:ascii="Montserrat" w:hAnsi="Montserrat" w:cstheme="minorHAnsi"/>
          <w:color w:val="000000"/>
          <w:sz w:val="22"/>
          <w:szCs w:val="22"/>
          <w:lang w:val="fr-FR"/>
        </w:rPr>
      </w:pPr>
    </w:p>
    <w:p w14:paraId="432B1882" w14:textId="20C3315B" w:rsidR="00592EAE" w:rsidRPr="00E80EB1" w:rsidRDefault="00535F29" w:rsidP="00E80EB1">
      <w:pPr>
        <w:pStyle w:val="NormalWeb"/>
        <w:numPr>
          <w:ilvl w:val="0"/>
          <w:numId w:val="4"/>
        </w:numPr>
        <w:spacing w:before="120" w:after="120" w:line="276" w:lineRule="auto"/>
        <w:ind w:left="851" w:hanging="851"/>
        <w:jc w:val="both"/>
        <w:rPr>
          <w:rFonts w:ascii="Montserrat" w:hAnsi="Montserrat" w:cstheme="minorHAnsi"/>
          <w:sz w:val="22"/>
          <w:szCs w:val="22"/>
        </w:rPr>
      </w:pP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>n’a pas fait l'objet de scission</w:t>
      </w:r>
    </w:p>
    <w:p w14:paraId="6757FE61" w14:textId="77777777" w:rsidR="00592EAE" w:rsidRPr="00E80EB1" w:rsidRDefault="00535F29" w:rsidP="00E80EB1">
      <w:pPr>
        <w:pStyle w:val="NormalWeb"/>
        <w:spacing w:before="120" w:after="120" w:line="276" w:lineRule="auto"/>
        <w:ind w:firstLine="708"/>
        <w:jc w:val="both"/>
        <w:rPr>
          <w:rFonts w:ascii="Montserrat" w:hAnsi="Montserrat" w:cstheme="minorHAnsi"/>
          <w:b/>
          <w:bCs/>
          <w:i/>
          <w:color w:val="000000"/>
          <w:sz w:val="22"/>
          <w:szCs w:val="22"/>
          <w:u w:val="single"/>
          <w:lang w:val="fr-FR"/>
        </w:rPr>
      </w:pPr>
      <w:proofErr w:type="gramStart"/>
      <w:r w:rsidRPr="00E80EB1">
        <w:rPr>
          <w:rFonts w:ascii="Montserrat" w:hAnsi="Montserrat" w:cstheme="minorHAnsi"/>
          <w:b/>
          <w:bCs/>
          <w:i/>
          <w:color w:val="000000"/>
          <w:sz w:val="22"/>
          <w:szCs w:val="22"/>
          <w:u w:val="single"/>
          <w:lang w:val="fr-FR"/>
        </w:rPr>
        <w:t>ou</w:t>
      </w:r>
      <w:proofErr w:type="gramEnd"/>
    </w:p>
    <w:p w14:paraId="35C6B032" w14:textId="40D0D157" w:rsidR="00592EAE" w:rsidRPr="00E80EB1" w:rsidRDefault="00535F29" w:rsidP="00E80EB1">
      <w:pPr>
        <w:pStyle w:val="NormalWeb"/>
        <w:numPr>
          <w:ilvl w:val="0"/>
          <w:numId w:val="4"/>
        </w:numPr>
        <w:spacing w:before="120" w:after="120" w:line="276" w:lineRule="auto"/>
        <w:ind w:left="851" w:hanging="851"/>
        <w:jc w:val="both"/>
        <w:rPr>
          <w:rFonts w:ascii="Montserrat" w:hAnsi="Montserrat" w:cstheme="minorHAnsi"/>
          <w:sz w:val="22"/>
          <w:szCs w:val="22"/>
        </w:rPr>
      </w:pP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 xml:space="preserve">a fait l'objet de scission et que, dans la période précédente ladite scission, l’entreprise représentée s’est </w:t>
      </w:r>
      <w:proofErr w:type="gramStart"/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>vue</w:t>
      </w:r>
      <w:proofErr w:type="gramEnd"/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 xml:space="preserve"> octroyer, dans l'exercice en cours et les deux années précédentes, les aides "de minimis" suivantes (</w:t>
      </w:r>
      <w:r w:rsidRPr="00E80EB1">
        <w:rPr>
          <w:rFonts w:ascii="Montserrat" w:hAnsi="Montserrat" w:cstheme="minorHAnsi"/>
          <w:i/>
          <w:iCs/>
          <w:color w:val="000000"/>
          <w:sz w:val="22"/>
          <w:szCs w:val="22"/>
          <w:lang w:val="fr-FR"/>
        </w:rPr>
        <w:t>tableau à remplir</w:t>
      </w: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>)</w:t>
      </w:r>
    </w:p>
    <w:tbl>
      <w:tblPr>
        <w:tblW w:w="10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1597"/>
        <w:gridCol w:w="1254"/>
        <w:gridCol w:w="1689"/>
        <w:gridCol w:w="1436"/>
        <w:gridCol w:w="1263"/>
        <w:gridCol w:w="1181"/>
      </w:tblGrid>
      <w:tr w:rsidR="00592EAE" w:rsidRPr="00E80EB1" w14:paraId="3D3BF4CF" w14:textId="77777777" w:rsidTr="006B199E">
        <w:trPr>
          <w:cantSplit/>
          <w:jc w:val="center"/>
        </w:trPr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FB05D31" w14:textId="136BB0FA" w:rsidR="00592EAE" w:rsidRPr="006B199E" w:rsidRDefault="00535F29" w:rsidP="00E80EB1">
            <w:pPr>
              <w:pStyle w:val="NormalWeb"/>
              <w:widowControl w:val="0"/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  <w:sz w:val="22"/>
                <w:szCs w:val="22"/>
              </w:rPr>
            </w:pPr>
            <w:r w:rsidRPr="006B199E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  <w:t>Entreprise bénéficiaire</w:t>
            </w:r>
            <w:r w:rsidR="00CF72C0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  <w:t xml:space="preserve"> (7)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BF3EC42" w14:textId="77777777" w:rsidR="00592EAE" w:rsidRPr="006B199E" w:rsidRDefault="00535F29" w:rsidP="00E80EB1">
            <w:pPr>
              <w:pStyle w:val="NormalWeb"/>
              <w:widowControl w:val="0"/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6B199E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  <w:lang w:val="fr-FR"/>
              </w:rPr>
              <w:t>Décision d'octroi de la contribution / Règlement UE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7BB5014" w14:textId="77777777" w:rsidR="00592EAE" w:rsidRPr="006B199E" w:rsidRDefault="00535F29" w:rsidP="00E80EB1">
            <w:pPr>
              <w:pStyle w:val="NormalWeb"/>
              <w:widowControl w:val="0"/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</w:pPr>
            <w:r w:rsidRPr="006B199E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  <w:t>Date d’octroi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7FC00A1" w14:textId="77777777" w:rsidR="00592EAE" w:rsidRPr="006B199E" w:rsidRDefault="00535F29" w:rsidP="00E80EB1">
            <w:pPr>
              <w:pStyle w:val="NormalWeb"/>
              <w:widowControl w:val="0"/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6B199E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  <w:lang w:val="fr-FR"/>
              </w:rPr>
              <w:t>Nature de la contribution (subventions, prêts, garanties, etc.)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9B119F2" w14:textId="257133C6" w:rsidR="00592EAE" w:rsidRPr="006B199E" w:rsidRDefault="00535F29" w:rsidP="00E80EB1">
            <w:pPr>
              <w:pStyle w:val="NormalWeb"/>
              <w:widowControl w:val="0"/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  <w:sz w:val="22"/>
                <w:szCs w:val="22"/>
              </w:rPr>
            </w:pPr>
            <w:r w:rsidRPr="006B199E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  <w:t>Organisme octroyant</w:t>
            </w:r>
            <w:r w:rsidR="00CF72C0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  <w:t xml:space="preserve"> (8)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A3D439D" w14:textId="77777777" w:rsidR="00592EAE" w:rsidRPr="006B199E" w:rsidRDefault="00535F29" w:rsidP="00E80EB1">
            <w:pPr>
              <w:pStyle w:val="NormalWeb"/>
              <w:widowControl w:val="0"/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6B199E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  <w:lang w:val="fr-FR"/>
              </w:rPr>
              <w:t>Montant de l’aide</w:t>
            </w:r>
          </w:p>
          <w:p w14:paraId="0B57AAB1" w14:textId="77777777" w:rsidR="00592EAE" w:rsidRPr="006B199E" w:rsidRDefault="00535F29" w:rsidP="00E80EB1">
            <w:pPr>
              <w:pStyle w:val="NormalWeb"/>
              <w:widowControl w:val="0"/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6B199E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  <w:lang w:val="fr-FR"/>
              </w:rPr>
              <w:t>(en ESB)</w:t>
            </w:r>
          </w:p>
        </w:tc>
      </w:tr>
      <w:tr w:rsidR="00592EAE" w:rsidRPr="00E80EB1" w14:paraId="54A38961" w14:textId="77777777" w:rsidTr="006B199E">
        <w:trPr>
          <w:cantSplit/>
          <w:jc w:val="center"/>
        </w:trPr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02B7EFE" w14:textId="77777777" w:rsidR="00592EAE" w:rsidRPr="006B199E" w:rsidRDefault="00592EAE" w:rsidP="00E80EB1">
            <w:pPr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FB3AF49" w14:textId="77777777" w:rsidR="00592EAE" w:rsidRPr="006B199E" w:rsidRDefault="00592EAE" w:rsidP="00E80EB1">
            <w:pPr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B587BA2" w14:textId="77777777" w:rsidR="00592EAE" w:rsidRPr="006B199E" w:rsidRDefault="00592EAE" w:rsidP="00E80EB1">
            <w:pPr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C8BAFD8" w14:textId="77777777" w:rsidR="00592EAE" w:rsidRPr="006B199E" w:rsidRDefault="00592EAE" w:rsidP="00E80EB1">
            <w:pPr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5E5E1EF" w14:textId="77777777" w:rsidR="00592EAE" w:rsidRPr="006B199E" w:rsidRDefault="00592EAE" w:rsidP="00E80EB1">
            <w:pPr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F198051" w14:textId="77777777" w:rsidR="00592EAE" w:rsidRPr="006B199E" w:rsidRDefault="00535F29" w:rsidP="00E80EB1">
            <w:pPr>
              <w:pStyle w:val="NormalWeb"/>
              <w:widowControl w:val="0"/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</w:pPr>
            <w:r w:rsidRPr="006B199E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  <w:t>Octroyé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05C6BE1" w14:textId="02DBFB51" w:rsidR="00592EAE" w:rsidRPr="006B199E" w:rsidRDefault="00535F29" w:rsidP="00E80EB1">
            <w:pPr>
              <w:pStyle w:val="NormalWeb"/>
              <w:widowControl w:val="0"/>
              <w:spacing w:before="120" w:after="120" w:line="276" w:lineRule="auto"/>
              <w:jc w:val="both"/>
              <w:rPr>
                <w:rFonts w:ascii="Montserrat" w:hAnsi="Montserrat" w:cstheme="minorHAnsi"/>
                <w:b/>
                <w:bCs/>
                <w:sz w:val="22"/>
                <w:szCs w:val="22"/>
              </w:rPr>
            </w:pPr>
            <w:r w:rsidRPr="006B199E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  <w:t>Payé pour solde</w:t>
            </w:r>
            <w:r w:rsidR="00CF72C0">
              <w:rPr>
                <w:rFonts w:ascii="Montserrat" w:hAnsi="Montserrat" w:cstheme="minorHAnsi"/>
                <w:b/>
                <w:bCs/>
                <w:color w:val="000000"/>
                <w:sz w:val="22"/>
                <w:szCs w:val="22"/>
              </w:rPr>
              <w:t xml:space="preserve"> (9)</w:t>
            </w:r>
          </w:p>
        </w:tc>
      </w:tr>
      <w:tr w:rsidR="00592EAE" w:rsidRPr="00E80EB1" w14:paraId="260647D3" w14:textId="77777777" w:rsidTr="006B199E">
        <w:trPr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0DA24A2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BBC1EE2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AF9C19C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A853ABD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42B3FEC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A4023B7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9A6FB5F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</w:tr>
      <w:tr w:rsidR="00592EAE" w:rsidRPr="00E80EB1" w14:paraId="48C9B118" w14:textId="77777777" w:rsidTr="006B199E">
        <w:trPr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9FE3B19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92E18EF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87F3D0D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455E65A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E72E13C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837B322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BDFEE67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</w:tr>
      <w:tr w:rsidR="00592EAE" w:rsidRPr="00E80EB1" w14:paraId="3E94F0F6" w14:textId="77777777" w:rsidTr="006B199E">
        <w:trPr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68DE052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BE382A8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2182AD7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43062B6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F47831C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57D9C59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EE3A746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</w:tr>
      <w:tr w:rsidR="00592EAE" w:rsidRPr="00E80EB1" w14:paraId="3DA19469" w14:textId="77777777" w:rsidTr="006B199E">
        <w:trPr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2ECE09C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471B94F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9DED043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3E85589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3262F47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AF08DB5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9794D90" w14:textId="77777777" w:rsidR="00592EAE" w:rsidRPr="00E80EB1" w:rsidRDefault="00592EAE" w:rsidP="00E80EB1">
            <w:pPr>
              <w:pStyle w:val="NormalWeb"/>
              <w:widowControl w:val="0"/>
              <w:snapToGrid w:val="0"/>
              <w:spacing w:before="120" w:after="120" w:line="276" w:lineRule="auto"/>
              <w:ind w:firstLine="363"/>
              <w:jc w:val="both"/>
              <w:rPr>
                <w:rFonts w:ascii="Montserrat" w:hAnsi="Montserrat" w:cstheme="minorHAnsi"/>
                <w:color w:val="000000"/>
                <w:sz w:val="22"/>
                <w:szCs w:val="22"/>
              </w:rPr>
            </w:pPr>
          </w:p>
        </w:tc>
      </w:tr>
    </w:tbl>
    <w:p w14:paraId="4AAAA1BF" w14:textId="77777777" w:rsidR="00CF72C0" w:rsidRDefault="00CF72C0" w:rsidP="00CF72C0">
      <w:pPr>
        <w:pStyle w:val="NormalWeb"/>
        <w:spacing w:before="120" w:after="120" w:line="276" w:lineRule="auto"/>
        <w:jc w:val="both"/>
        <w:rPr>
          <w:rFonts w:ascii="Montserrat" w:hAnsi="Montserrat" w:cstheme="minorHAnsi"/>
          <w:color w:val="000000"/>
          <w:sz w:val="22"/>
          <w:szCs w:val="22"/>
          <w:lang w:val="fr-FR"/>
        </w:rPr>
      </w:pPr>
    </w:p>
    <w:p w14:paraId="56C719B3" w14:textId="77777777" w:rsidR="00CF72C0" w:rsidRDefault="00CF72C0">
      <w:pPr>
        <w:keepNext w:val="0"/>
        <w:widowControl/>
        <w:shd w:val="clear" w:color="auto" w:fill="auto"/>
        <w:suppressAutoHyphens w:val="0"/>
        <w:rPr>
          <w:rFonts w:ascii="Montserrat" w:eastAsia="Times New Roman" w:hAnsi="Montserrat" w:cstheme="minorHAnsi"/>
          <w:color w:val="000000"/>
          <w:lang w:val="fr-FR" w:eastAsia="zh-CN" w:bidi="hi-IN"/>
        </w:rPr>
      </w:pPr>
      <w:r>
        <w:rPr>
          <w:rFonts w:ascii="Montserrat" w:hAnsi="Montserrat" w:cstheme="minorHAnsi"/>
          <w:color w:val="000000"/>
          <w:lang w:val="fr-FR"/>
        </w:rPr>
        <w:br w:type="page"/>
      </w:r>
    </w:p>
    <w:p w14:paraId="01EA04A5" w14:textId="0F0BE7C5" w:rsidR="00091CC9" w:rsidRPr="00E80EB1" w:rsidRDefault="00535F29" w:rsidP="00E80EB1">
      <w:pPr>
        <w:pStyle w:val="NormalWeb"/>
        <w:numPr>
          <w:ilvl w:val="0"/>
          <w:numId w:val="4"/>
        </w:numPr>
        <w:spacing w:before="120" w:after="120" w:line="276" w:lineRule="auto"/>
        <w:ind w:left="851" w:hanging="851"/>
        <w:jc w:val="both"/>
        <w:rPr>
          <w:rFonts w:ascii="Montserrat" w:hAnsi="Montserrat" w:cstheme="minorHAnsi"/>
          <w:color w:val="000000"/>
          <w:sz w:val="22"/>
          <w:szCs w:val="22"/>
          <w:lang w:val="fr-FR"/>
        </w:rPr>
      </w:pP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lastRenderedPageBreak/>
        <w:t>n’a pas perçu d’autres aides d’État pour les mêmes dépenses éligibles au de minimis</w:t>
      </w:r>
    </w:p>
    <w:p w14:paraId="49F40B53" w14:textId="77777777" w:rsidR="00592EAE" w:rsidRPr="00E80EB1" w:rsidRDefault="00535F29" w:rsidP="00E80EB1">
      <w:pPr>
        <w:pStyle w:val="NormalWeb"/>
        <w:spacing w:before="120" w:after="120" w:line="276" w:lineRule="auto"/>
        <w:ind w:firstLine="708"/>
        <w:jc w:val="both"/>
        <w:rPr>
          <w:rFonts w:ascii="Montserrat" w:hAnsi="Montserrat" w:cstheme="minorHAnsi"/>
          <w:b/>
          <w:bCs/>
          <w:i/>
          <w:color w:val="000000"/>
          <w:sz w:val="22"/>
          <w:szCs w:val="22"/>
          <w:u w:val="single"/>
          <w:lang w:val="fr-FR"/>
        </w:rPr>
      </w:pPr>
      <w:proofErr w:type="gramStart"/>
      <w:r w:rsidRPr="00E80EB1">
        <w:rPr>
          <w:rFonts w:ascii="Montserrat" w:hAnsi="Montserrat" w:cstheme="minorHAnsi"/>
          <w:b/>
          <w:bCs/>
          <w:i/>
          <w:color w:val="000000"/>
          <w:sz w:val="22"/>
          <w:szCs w:val="22"/>
          <w:u w:val="single"/>
          <w:lang w:val="fr-FR"/>
        </w:rPr>
        <w:t>ou</w:t>
      </w:r>
      <w:proofErr w:type="gramEnd"/>
    </w:p>
    <w:p w14:paraId="0AD90B5A" w14:textId="2EACA37B" w:rsidR="00091CC9" w:rsidRPr="00E80EB1" w:rsidRDefault="00535F29" w:rsidP="00E80EB1">
      <w:pPr>
        <w:pStyle w:val="NormalWeb"/>
        <w:numPr>
          <w:ilvl w:val="0"/>
          <w:numId w:val="4"/>
        </w:numPr>
        <w:spacing w:before="120" w:after="120" w:line="276" w:lineRule="auto"/>
        <w:ind w:left="851" w:hanging="851"/>
        <w:jc w:val="both"/>
        <w:rPr>
          <w:rFonts w:ascii="Montserrat" w:hAnsi="Montserrat" w:cstheme="minorHAnsi"/>
          <w:color w:val="000000"/>
          <w:sz w:val="22"/>
          <w:szCs w:val="22"/>
          <w:lang w:val="fr-FR"/>
        </w:rPr>
      </w:pPr>
      <w:r w:rsidRPr="00E80EB1">
        <w:rPr>
          <w:rFonts w:ascii="Montserrat" w:hAnsi="Montserrat" w:cstheme="minorHAnsi"/>
          <w:color w:val="000000"/>
          <w:sz w:val="22"/>
          <w:szCs w:val="22"/>
          <w:lang w:val="fr-FR"/>
        </w:rPr>
        <w:t>a perçu d’autres aides d’État pour les mêmes dépenses éligibles au de minimis dans la limite d'intensité autorisée au titre du même régime ou par décision.</w:t>
      </w:r>
    </w:p>
    <w:p w14:paraId="1E4AE71E" w14:textId="0198CBB1" w:rsidR="005843E4" w:rsidRPr="00E80EB1" w:rsidRDefault="005843E4" w:rsidP="00E80EB1">
      <w:pPr>
        <w:pStyle w:val="NormalWeb"/>
        <w:spacing w:before="120" w:after="120" w:line="276" w:lineRule="auto"/>
        <w:jc w:val="both"/>
        <w:rPr>
          <w:rFonts w:ascii="Montserrat" w:hAnsi="Montserrat" w:cstheme="minorHAnsi"/>
          <w:color w:val="000000"/>
          <w:sz w:val="22"/>
          <w:szCs w:val="22"/>
          <w:lang w:val="fr-FR"/>
        </w:rPr>
      </w:pPr>
    </w:p>
    <w:p w14:paraId="2D63FB1B" w14:textId="3261FE95" w:rsidR="00091CC9" w:rsidRPr="006B199E" w:rsidRDefault="00091CC9" w:rsidP="00E80EB1">
      <w:pPr>
        <w:pStyle w:val="Footnote"/>
        <w:widowControl w:val="0"/>
        <w:spacing w:before="120" w:after="120" w:line="276" w:lineRule="auto"/>
        <w:ind w:left="567" w:hanging="567"/>
        <w:jc w:val="both"/>
        <w:rPr>
          <w:rFonts w:ascii="Montserrat" w:hAnsi="Montserrat"/>
          <w:sz w:val="16"/>
          <w:szCs w:val="16"/>
        </w:rPr>
      </w:pPr>
      <w:r w:rsidRPr="00EC5C7D">
        <w:rPr>
          <w:rFonts w:ascii="Montserrat" w:hAnsi="Montserrat" w:cs="Open Sans"/>
          <w:b/>
          <w:bCs/>
          <w:sz w:val="16"/>
          <w:szCs w:val="16"/>
          <w:lang w:val="fr-FR"/>
        </w:rPr>
        <w:t>1</w:t>
      </w:r>
      <w:r w:rsidR="0065140A" w:rsidRPr="00E80EB1">
        <w:rPr>
          <w:rFonts w:ascii="Montserrat" w:hAnsi="Montserrat" w:cs="Open Sans"/>
          <w:b/>
          <w:bCs/>
          <w:sz w:val="22"/>
          <w:szCs w:val="22"/>
          <w:lang w:val="fr-FR"/>
        </w:rPr>
        <w:tab/>
      </w:r>
      <w:r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>Il s’agit d’une entreprise autre que celle représentée, mais reliée à cette dernière par des opérations de fusion ou d’acquisition, ayant bénéficié d’aides.</w:t>
      </w:r>
    </w:p>
    <w:p w14:paraId="6FA4F3E7" w14:textId="1AE4925D" w:rsidR="00091CC9" w:rsidRPr="006B199E" w:rsidRDefault="00091CC9" w:rsidP="00E80EB1">
      <w:pPr>
        <w:pStyle w:val="Footnote"/>
        <w:widowControl w:val="0"/>
        <w:spacing w:before="120" w:after="120" w:line="276" w:lineRule="auto"/>
        <w:ind w:left="567" w:hanging="567"/>
        <w:jc w:val="both"/>
        <w:rPr>
          <w:rFonts w:ascii="Montserrat" w:hAnsi="Montserrat"/>
          <w:sz w:val="16"/>
          <w:szCs w:val="16"/>
        </w:rPr>
      </w:pPr>
      <w:r w:rsidRPr="006B199E">
        <w:rPr>
          <w:rFonts w:ascii="Montserrat" w:hAnsi="Montserrat"/>
          <w:b/>
          <w:bCs/>
          <w:sz w:val="16"/>
          <w:szCs w:val="16"/>
        </w:rPr>
        <w:t>2</w:t>
      </w:r>
      <w:r w:rsidR="0065140A" w:rsidRPr="006B199E">
        <w:rPr>
          <w:rFonts w:ascii="Montserrat" w:hAnsi="Montserrat"/>
          <w:sz w:val="16"/>
          <w:szCs w:val="16"/>
        </w:rPr>
        <w:tab/>
      </w:r>
      <w:r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>Il s’agit de l'organisme octroyant l’aide ou de l’organisme de référence (Etat, Région, Département, Municipalité, Chambres de Commerce, CRAM, CPAM, Trésor public, etc.).</w:t>
      </w:r>
    </w:p>
    <w:p w14:paraId="262DDCE1" w14:textId="13B8AA06" w:rsidR="00091CC9" w:rsidRPr="006B199E" w:rsidRDefault="00091CC9" w:rsidP="00E80EB1">
      <w:pPr>
        <w:pStyle w:val="Footnote"/>
        <w:widowControl w:val="0"/>
        <w:spacing w:before="120" w:after="120" w:line="276" w:lineRule="auto"/>
        <w:ind w:left="567" w:hanging="567"/>
        <w:jc w:val="both"/>
        <w:rPr>
          <w:rFonts w:ascii="Montserrat" w:hAnsi="Montserrat"/>
          <w:sz w:val="16"/>
          <w:szCs w:val="16"/>
        </w:rPr>
      </w:pPr>
      <w:r w:rsidRPr="006B199E">
        <w:rPr>
          <w:rFonts w:ascii="Montserrat" w:hAnsi="Montserrat" w:cs="Open Sans"/>
          <w:b/>
          <w:bCs/>
          <w:sz w:val="16"/>
          <w:szCs w:val="16"/>
          <w:lang w:val="fr-FR"/>
        </w:rPr>
        <w:t>3</w:t>
      </w:r>
      <w:r w:rsidR="0065140A" w:rsidRPr="006B199E">
        <w:rPr>
          <w:rFonts w:ascii="Montserrat" w:hAnsi="Montserrat" w:cs="Open Sans"/>
          <w:b/>
          <w:bCs/>
          <w:sz w:val="16"/>
          <w:szCs w:val="16"/>
          <w:lang w:val="fr-FR"/>
        </w:rPr>
        <w:tab/>
      </w:r>
      <w:r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>Ce montant peut différer de celui indiqué dans la colonne “octroyé” dans deux cas</w:t>
      </w:r>
      <w:r w:rsidR="00D624AC"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 xml:space="preserve"> </w:t>
      </w:r>
      <w:r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>: a) lorsque le “payé pour solde” sera réduit par rapport à l’octroi initiale</w:t>
      </w:r>
      <w:r w:rsidR="00D624AC"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 xml:space="preserve"> </w:t>
      </w:r>
      <w:r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>; b) si l’entreprise représentée a fait l’objet d’une scission et une partie de l'aide est imputable à la société préexistante.</w:t>
      </w:r>
    </w:p>
    <w:p w14:paraId="487F763C" w14:textId="77777777" w:rsidR="00091CC9" w:rsidRPr="006B199E" w:rsidRDefault="00091CC9" w:rsidP="00E80EB1">
      <w:pPr>
        <w:pStyle w:val="Footnote"/>
        <w:widowControl w:val="0"/>
        <w:spacing w:before="120" w:after="120" w:line="276" w:lineRule="auto"/>
        <w:ind w:left="567" w:hanging="567"/>
        <w:jc w:val="both"/>
        <w:rPr>
          <w:rFonts w:ascii="Montserrat" w:hAnsi="Montserrat"/>
          <w:sz w:val="16"/>
          <w:szCs w:val="16"/>
        </w:rPr>
      </w:pPr>
      <w:r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>4</w:t>
      </w:r>
      <w:r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ab/>
        <w:t>Il s’agit d’une entreprise autre que celle représentée, mais reliée à cette dernière par des opérations de fusion ou d’acquisition, ayant bénéficié d’aides.</w:t>
      </w:r>
    </w:p>
    <w:p w14:paraId="5CE7B51C" w14:textId="77777777" w:rsidR="00091CC9" w:rsidRPr="006B199E" w:rsidRDefault="00091CC9" w:rsidP="00E80EB1">
      <w:pPr>
        <w:pStyle w:val="Footnote"/>
        <w:widowControl w:val="0"/>
        <w:spacing w:before="120" w:after="120" w:line="276" w:lineRule="auto"/>
        <w:ind w:left="567" w:hanging="567"/>
        <w:jc w:val="both"/>
        <w:rPr>
          <w:rFonts w:ascii="Montserrat" w:hAnsi="Montserrat"/>
          <w:sz w:val="16"/>
          <w:szCs w:val="16"/>
        </w:rPr>
      </w:pPr>
      <w:r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>5</w:t>
      </w:r>
      <w:r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ab/>
        <w:t>Il s’agit de l'organisme octroyant l’aide ou de l’organisme de référence (Etat, Région, Département, Municipalité, Chambres de Commerce, CRAM, CPAM, Trésor public, etc.).</w:t>
      </w:r>
    </w:p>
    <w:p w14:paraId="401BE0CB" w14:textId="118964C5" w:rsidR="00091CC9" w:rsidRPr="006B199E" w:rsidRDefault="00091CC9" w:rsidP="00E80EB1">
      <w:pPr>
        <w:pStyle w:val="NormalWeb"/>
        <w:spacing w:before="120" w:after="120" w:line="276" w:lineRule="auto"/>
        <w:ind w:left="567" w:hanging="567"/>
        <w:jc w:val="both"/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</w:pPr>
      <w:r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>6</w:t>
      </w:r>
      <w:r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ab/>
        <w:t>Ce montant peut différer de celui indiqué dans la colonne “octroyé” dans deux cas</w:t>
      </w:r>
      <w:r w:rsidR="00D624AC"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 xml:space="preserve"> </w:t>
      </w:r>
      <w:r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>: a) lorsque le “payé pour solde” sera réduit par rapport à l’octroi initiale</w:t>
      </w:r>
      <w:r w:rsidR="00D624AC"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 xml:space="preserve"> </w:t>
      </w:r>
      <w:r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>; b) si l’entreprise représentée a fait l’objet d’une scission et une partie de l'aide est imputable à la société préexistante.</w:t>
      </w:r>
    </w:p>
    <w:p w14:paraId="088B9BA0" w14:textId="1AB8A474" w:rsidR="00091CC9" w:rsidRPr="006B199E" w:rsidRDefault="00091CC9" w:rsidP="00E80EB1">
      <w:pPr>
        <w:pStyle w:val="Footnote"/>
        <w:widowControl w:val="0"/>
        <w:spacing w:before="120" w:after="120" w:line="276" w:lineRule="auto"/>
        <w:ind w:left="567" w:hanging="567"/>
        <w:jc w:val="both"/>
        <w:rPr>
          <w:rFonts w:ascii="Montserrat" w:hAnsi="Montserrat"/>
          <w:sz w:val="16"/>
          <w:szCs w:val="16"/>
        </w:rPr>
      </w:pPr>
      <w:r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>7</w:t>
      </w:r>
      <w:r w:rsidR="0065140A"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ab/>
      </w:r>
      <w:r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>Il s’agit d’une entreprise autre que celle représentée, mais reliée à cette dernière par des opérations de fusion ou d’acquisition, ayant bénéficié d’aides.</w:t>
      </w:r>
    </w:p>
    <w:p w14:paraId="6EDDEE5D" w14:textId="77777777" w:rsidR="00091CC9" w:rsidRPr="006B199E" w:rsidRDefault="00091CC9" w:rsidP="00E80EB1">
      <w:pPr>
        <w:pStyle w:val="Footnote"/>
        <w:widowControl w:val="0"/>
        <w:spacing w:before="120" w:after="120" w:line="276" w:lineRule="auto"/>
        <w:ind w:left="567" w:hanging="567"/>
        <w:jc w:val="both"/>
        <w:rPr>
          <w:rFonts w:ascii="Montserrat" w:hAnsi="Montserrat"/>
          <w:sz w:val="16"/>
          <w:szCs w:val="16"/>
        </w:rPr>
      </w:pPr>
      <w:r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>8</w:t>
      </w:r>
      <w:r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ab/>
        <w:t>Il s’agit de l'organisme octroyant l’aide ou de l’organisme de référence (Etat, Région, Département, Municipalité, Chambres de Commerce, CRAM, CPAM, Trésor public, etc.).</w:t>
      </w:r>
    </w:p>
    <w:p w14:paraId="530E4A30" w14:textId="08C5FC3E" w:rsidR="00091CC9" w:rsidRPr="006B199E" w:rsidRDefault="00091CC9" w:rsidP="00E80EB1">
      <w:pPr>
        <w:pStyle w:val="NormalWeb"/>
        <w:spacing w:before="120" w:after="120" w:line="276" w:lineRule="auto"/>
        <w:ind w:left="567" w:hanging="567"/>
        <w:jc w:val="both"/>
        <w:rPr>
          <w:rFonts w:ascii="Montserrat" w:hAnsi="Montserrat" w:cstheme="minorHAnsi"/>
          <w:color w:val="000000"/>
          <w:sz w:val="16"/>
          <w:szCs w:val="16"/>
        </w:rPr>
      </w:pPr>
      <w:r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>9</w:t>
      </w:r>
      <w:r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ab/>
        <w:t>Ce montant peut différer de celui indiqué dans la colonne “octroyé” dans deux cas</w:t>
      </w:r>
      <w:r w:rsidR="00D624AC"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 xml:space="preserve"> </w:t>
      </w:r>
      <w:r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>: a) lorsque le “payé pour solde” sera réduit par rapport à l’octroi initiale</w:t>
      </w:r>
      <w:r w:rsidR="00365257"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 xml:space="preserve"> </w:t>
      </w:r>
      <w:r w:rsidRPr="006B199E">
        <w:rPr>
          <w:rFonts w:ascii="Montserrat" w:hAnsi="Montserrat" w:cs="Open Sans"/>
          <w:b/>
          <w:bCs/>
          <w:color w:val="000000"/>
          <w:sz w:val="16"/>
          <w:szCs w:val="16"/>
          <w:lang w:val="fr-FR"/>
        </w:rPr>
        <w:t>; b) si l’entreprise représentée a fait l’objet d’une scission et une partie de l'aide est imputable à la société préexistante.</w:t>
      </w:r>
    </w:p>
    <w:p w14:paraId="0021D7E4" w14:textId="77777777" w:rsidR="00091CC9" w:rsidRPr="00E80EB1" w:rsidRDefault="00091CC9" w:rsidP="00E80EB1">
      <w:pPr>
        <w:pStyle w:val="NormalWeb"/>
        <w:spacing w:before="120" w:after="120" w:line="276" w:lineRule="auto"/>
        <w:jc w:val="both"/>
        <w:rPr>
          <w:rFonts w:ascii="Montserrat" w:hAnsi="Montserrat" w:cstheme="minorHAnsi"/>
          <w:color w:val="000000"/>
          <w:sz w:val="22"/>
          <w:szCs w:val="22"/>
          <w:lang w:val="fr-FR"/>
        </w:rPr>
      </w:pPr>
    </w:p>
    <w:p w14:paraId="2B7E9EC1" w14:textId="1215EC13" w:rsidR="00592EAE" w:rsidRPr="00E80EB1" w:rsidRDefault="00535F29" w:rsidP="00E80EB1">
      <w:pPr>
        <w:spacing w:before="120" w:after="120" w:line="276" w:lineRule="auto"/>
        <w:jc w:val="both"/>
        <w:rPr>
          <w:rFonts w:ascii="Montserrat" w:hAnsi="Montserrat" w:cstheme="minorHAnsi"/>
        </w:rPr>
      </w:pPr>
      <w:r w:rsidRPr="00E80EB1">
        <w:rPr>
          <w:rFonts w:ascii="Montserrat" w:hAnsi="Montserrat" w:cstheme="minorHAnsi"/>
          <w:color w:val="000000"/>
          <w:lang w:val="fr-FR"/>
        </w:rPr>
        <w:t>J'autorise l’Administration chargée de la procédure au traitement des données personnelles fournies durant les procédures liées à l’Appel à manifestation d’intérêt cité ci-dessus, aux termes du Décret Législatif italien n.196 du 30 juin 2003 n. 196 et du RGPD (Règlement UE 2016/679)</w:t>
      </w:r>
      <w:bookmarkStart w:id="0" w:name="tw-target-text"/>
      <w:bookmarkEnd w:id="0"/>
      <w:r w:rsidRPr="00E80EB1">
        <w:rPr>
          <w:rFonts w:ascii="Montserrat" w:hAnsi="Montserrat" w:cstheme="minorHAnsi"/>
          <w:color w:val="000000"/>
          <w:lang w:val="fr-FR"/>
        </w:rPr>
        <w:t xml:space="preserve"> à des fins de gestion et</w:t>
      </w:r>
      <w:r w:rsidR="00091CC9" w:rsidRPr="00E80EB1">
        <w:rPr>
          <w:rFonts w:ascii="Montserrat" w:hAnsi="Montserrat" w:cstheme="minorHAnsi"/>
          <w:color w:val="000000"/>
          <w:lang w:val="fr-FR"/>
        </w:rPr>
        <w:t xml:space="preserve"> </w:t>
      </w:r>
      <w:r w:rsidRPr="00E80EB1">
        <w:rPr>
          <w:rFonts w:ascii="Montserrat" w:hAnsi="Montserrat" w:cstheme="minorHAnsi"/>
          <w:color w:val="000000"/>
          <w:lang w:val="fr-FR"/>
        </w:rPr>
        <w:t>statistiques, également à l'aide de moyens électroniques ou automatisés.</w:t>
      </w:r>
    </w:p>
    <w:p w14:paraId="339D0BA9" w14:textId="77777777" w:rsidR="00592EAE" w:rsidRPr="00E80EB1" w:rsidRDefault="00592EAE" w:rsidP="00E80EB1">
      <w:pPr>
        <w:spacing w:before="120" w:after="120" w:line="276" w:lineRule="auto"/>
        <w:jc w:val="both"/>
        <w:rPr>
          <w:rFonts w:ascii="Montserrat" w:hAnsi="Montserrat" w:cstheme="minorHAnsi"/>
          <w:color w:val="000000"/>
          <w:lang w:val="fr-FR"/>
        </w:rPr>
      </w:pPr>
    </w:p>
    <w:p w14:paraId="2AD5190E" w14:textId="28A55E57" w:rsidR="00592EAE" w:rsidRPr="00E80EB1" w:rsidRDefault="00535F29" w:rsidP="00E80EB1">
      <w:pPr>
        <w:spacing w:before="120" w:after="120" w:line="276" w:lineRule="auto"/>
        <w:jc w:val="both"/>
        <w:rPr>
          <w:rFonts w:ascii="Montserrat" w:hAnsi="Montserrat" w:cstheme="minorHAnsi"/>
          <w:b/>
          <w:color w:val="000000"/>
          <w:lang w:val="fr-FR"/>
        </w:rPr>
      </w:pPr>
      <w:r w:rsidRPr="00E80EB1">
        <w:rPr>
          <w:rFonts w:ascii="Montserrat" w:hAnsi="Montserrat" w:cstheme="minorHAnsi"/>
          <w:b/>
          <w:color w:val="000000"/>
          <w:lang w:val="fr-FR"/>
        </w:rPr>
        <w:t>Lieu et date ______</w:t>
      </w:r>
      <w:r w:rsidR="00EC5C7D" w:rsidRPr="00E80EB1">
        <w:rPr>
          <w:rFonts w:ascii="Montserrat" w:hAnsi="Montserrat" w:cstheme="minorHAnsi"/>
          <w:b/>
          <w:color w:val="000000"/>
          <w:lang w:val="fr-FR"/>
        </w:rPr>
        <w:t>___________________________________</w:t>
      </w:r>
      <w:r w:rsidRPr="00E80EB1">
        <w:rPr>
          <w:rFonts w:ascii="Montserrat" w:hAnsi="Montserrat" w:cstheme="minorHAnsi"/>
          <w:b/>
          <w:color w:val="000000"/>
          <w:lang w:val="fr-FR"/>
        </w:rPr>
        <w:t>____</w:t>
      </w:r>
    </w:p>
    <w:p w14:paraId="3F36AFF9" w14:textId="48A9C640" w:rsidR="00592EAE" w:rsidRPr="00E80EB1" w:rsidRDefault="00535F29" w:rsidP="00E80EB1">
      <w:pPr>
        <w:spacing w:before="120" w:after="120" w:line="276" w:lineRule="auto"/>
        <w:jc w:val="both"/>
        <w:rPr>
          <w:rFonts w:ascii="Montserrat" w:hAnsi="Montserrat" w:cstheme="minorHAnsi"/>
        </w:rPr>
      </w:pPr>
      <w:r w:rsidRPr="00E80EB1">
        <w:rPr>
          <w:rFonts w:ascii="Montserrat" w:hAnsi="Montserrat" w:cstheme="minorHAnsi"/>
          <w:b/>
          <w:color w:val="000000"/>
          <w:lang w:val="fr-FR"/>
        </w:rPr>
        <w:t>Signature du Représentant légal ____</w:t>
      </w:r>
      <w:r w:rsidR="00EC5C7D" w:rsidRPr="00E80EB1">
        <w:rPr>
          <w:rFonts w:ascii="Montserrat" w:hAnsi="Montserrat" w:cstheme="minorHAnsi"/>
          <w:b/>
          <w:color w:val="000000"/>
          <w:lang w:val="fr-FR"/>
        </w:rPr>
        <w:t>__________</w:t>
      </w:r>
      <w:r w:rsidRPr="00E80EB1">
        <w:rPr>
          <w:rFonts w:ascii="Montserrat" w:hAnsi="Montserrat" w:cstheme="minorHAnsi"/>
          <w:b/>
          <w:color w:val="000000"/>
          <w:lang w:val="fr-FR"/>
        </w:rPr>
        <w:t>__________</w:t>
      </w:r>
    </w:p>
    <w:p w14:paraId="3009C4DD" w14:textId="77777777" w:rsidR="00592EAE" w:rsidRPr="00E80EB1" w:rsidRDefault="00592EAE" w:rsidP="00E80EB1">
      <w:pPr>
        <w:spacing w:before="120" w:after="120" w:line="276" w:lineRule="auto"/>
        <w:jc w:val="both"/>
        <w:rPr>
          <w:rFonts w:ascii="Montserrat" w:hAnsi="Montserrat" w:cstheme="minorHAnsi"/>
          <w:color w:val="000000"/>
          <w:lang w:val="fr-FR"/>
        </w:rPr>
      </w:pPr>
    </w:p>
    <w:p w14:paraId="01D23139" w14:textId="77777777" w:rsidR="00592EAE" w:rsidRPr="00EC5C7D" w:rsidRDefault="00535F29" w:rsidP="00E80EB1">
      <w:pPr>
        <w:spacing w:before="120" w:after="120" w:line="276" w:lineRule="auto"/>
        <w:jc w:val="both"/>
        <w:rPr>
          <w:rFonts w:ascii="Montserrat" w:hAnsi="Montserrat" w:cstheme="minorHAnsi"/>
          <w:color w:val="000000"/>
          <w:sz w:val="16"/>
          <w:szCs w:val="16"/>
          <w:lang w:val="fr-FR"/>
        </w:rPr>
      </w:pPr>
      <w:r w:rsidRPr="00EC5C7D">
        <w:rPr>
          <w:rFonts w:ascii="Montserrat" w:hAnsi="Montserrat" w:cstheme="minorHAnsi"/>
          <w:color w:val="000000"/>
          <w:sz w:val="16"/>
          <w:szCs w:val="16"/>
          <w:lang w:val="fr-FR"/>
        </w:rPr>
        <w:t>(1) Le représentant légal” est la personne qui, conformément à l'ordre juridique interne de l'organisme représenté, a le droit de signer les documents au nom et pour le compte de l'organisme participant. Les organes du Programme se réservent le droit d'en vérifier l'effective titularité.</w:t>
      </w:r>
    </w:p>
    <w:p w14:paraId="4500F291" w14:textId="1D953341" w:rsidR="00592EAE" w:rsidRPr="00EC5C7D" w:rsidRDefault="00535F29" w:rsidP="00E80EB1">
      <w:pPr>
        <w:spacing w:before="120" w:after="120" w:line="276" w:lineRule="auto"/>
        <w:jc w:val="both"/>
        <w:rPr>
          <w:rFonts w:ascii="Montserrat" w:hAnsi="Montserrat" w:cstheme="minorHAnsi"/>
          <w:sz w:val="16"/>
          <w:szCs w:val="16"/>
        </w:rPr>
      </w:pPr>
      <w:r w:rsidRPr="00EC5C7D">
        <w:rPr>
          <w:rFonts w:ascii="Montserrat" w:hAnsi="Montserrat" w:cstheme="minorHAnsi"/>
          <w:color w:val="000000"/>
          <w:sz w:val="16"/>
          <w:szCs w:val="16"/>
          <w:lang w:val="fr-FR"/>
        </w:rPr>
        <w:t xml:space="preserve">(2) Pour l’élaboration de cette déclaration, nous vous demandons d’écrire </w:t>
      </w:r>
      <w:r w:rsidRPr="00EC5C7D">
        <w:rPr>
          <w:rFonts w:ascii="Montserrat" w:hAnsi="Montserrat" w:cstheme="minorHAnsi"/>
          <w:b/>
          <w:color w:val="000000"/>
          <w:sz w:val="16"/>
          <w:szCs w:val="16"/>
          <w:u w:val="single"/>
          <w:lang w:val="fr-FR"/>
        </w:rPr>
        <w:t xml:space="preserve">exclusivement </w:t>
      </w:r>
      <w:r w:rsidRPr="00EC5C7D">
        <w:rPr>
          <w:rFonts w:ascii="Montserrat" w:hAnsi="Montserrat" w:cstheme="minorHAnsi"/>
          <w:color w:val="000000"/>
          <w:sz w:val="16"/>
          <w:szCs w:val="16"/>
          <w:lang w:val="fr-FR"/>
        </w:rPr>
        <w:t xml:space="preserve">l'option qui </w:t>
      </w:r>
      <w:r w:rsidR="00EC5C7D" w:rsidRPr="00EC5C7D">
        <w:rPr>
          <w:rFonts w:ascii="Montserrat" w:hAnsi="Montserrat" w:cstheme="minorHAnsi"/>
          <w:color w:val="000000"/>
          <w:sz w:val="16"/>
          <w:szCs w:val="16"/>
          <w:lang w:val="fr-FR"/>
        </w:rPr>
        <w:t>v</w:t>
      </w:r>
      <w:r w:rsidRPr="00EC5C7D">
        <w:rPr>
          <w:rFonts w:ascii="Montserrat" w:hAnsi="Montserrat" w:cstheme="minorHAnsi"/>
          <w:color w:val="000000"/>
          <w:sz w:val="16"/>
          <w:szCs w:val="16"/>
          <w:lang w:val="fr-FR"/>
        </w:rPr>
        <w:t>ous concerne, en omettant celle qui n'est pas concernée.</w:t>
      </w:r>
    </w:p>
    <w:p w14:paraId="06D6E237" w14:textId="7FDC18E7" w:rsidR="00592EAE" w:rsidRPr="00EC5C7D" w:rsidRDefault="00535F29" w:rsidP="00E80EB1">
      <w:pPr>
        <w:spacing w:before="120" w:after="120" w:line="276" w:lineRule="auto"/>
        <w:jc w:val="both"/>
        <w:rPr>
          <w:rFonts w:ascii="Montserrat" w:hAnsi="Montserrat" w:cstheme="minorHAnsi"/>
          <w:sz w:val="16"/>
          <w:szCs w:val="16"/>
        </w:rPr>
      </w:pPr>
      <w:r w:rsidRPr="00EC5C7D">
        <w:rPr>
          <w:rFonts w:ascii="Montserrat" w:hAnsi="Montserrat" w:cstheme="minorHAnsi"/>
          <w:b/>
          <w:color w:val="000000"/>
          <w:sz w:val="16"/>
          <w:szCs w:val="16"/>
          <w:lang w:val="fr-FR"/>
        </w:rPr>
        <w:t>Les attestations doivent être signées par le Représentant Légal de l’entreprise concernée en utilisant la signature électronique ou manuscrite (seulement dans ce cas-ci il faudra joindre aussi une copie de la carte d’identité).</w:t>
      </w:r>
    </w:p>
    <w:sectPr w:rsidR="00592EAE" w:rsidRPr="00EC5C7D" w:rsidSect="00E80EB1">
      <w:headerReference w:type="default" r:id="rId8"/>
      <w:pgSz w:w="11906" w:h="16838"/>
      <w:pgMar w:top="720" w:right="720" w:bottom="720" w:left="720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4D2F" w14:textId="77777777" w:rsidR="00920013" w:rsidRDefault="00920013">
      <w:r>
        <w:separator/>
      </w:r>
    </w:p>
  </w:endnote>
  <w:endnote w:type="continuationSeparator" w:id="0">
    <w:p w14:paraId="4EEFEE86" w14:textId="77777777" w:rsidR="00920013" w:rsidRDefault="0092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28FC" w14:textId="77777777" w:rsidR="00920013" w:rsidRDefault="00920013">
      <w:r>
        <w:separator/>
      </w:r>
    </w:p>
  </w:footnote>
  <w:footnote w:type="continuationSeparator" w:id="0">
    <w:p w14:paraId="0F0D37C5" w14:textId="77777777" w:rsidR="00920013" w:rsidRDefault="00920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29B7" w14:textId="74EC5555" w:rsidR="009D2BE8" w:rsidRDefault="0065140A" w:rsidP="009D2BE8">
    <w:pPr>
      <w:pStyle w:val="En-tte"/>
      <w:jc w:val="center"/>
    </w:pPr>
    <w:r>
      <w:rPr>
        <w:noProof/>
      </w:rPr>
      <w:drawing>
        <wp:inline distT="0" distB="0" distL="0" distR="0" wp14:anchorId="1D0D5EC5" wp14:editId="754F0E81">
          <wp:extent cx="3206115" cy="8191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11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314E"/>
    <w:multiLevelType w:val="multilevel"/>
    <w:tmpl w:val="55806D44"/>
    <w:lvl w:ilvl="0">
      <w:start w:val="1"/>
      <w:numFmt w:val="bullet"/>
      <w:lvlText w:val=""/>
      <w:lvlJc w:val="left"/>
      <w:pPr>
        <w:ind w:left="723" w:hanging="360"/>
      </w:pPr>
      <w:rPr>
        <w:rFonts w:ascii="Wingdings" w:hAnsi="Wingdings" w:cs="Times New Roman" w:hint="default"/>
        <w:color w:val="00000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A22E52"/>
    <w:multiLevelType w:val="multilevel"/>
    <w:tmpl w:val="5802A3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2347DC"/>
    <w:multiLevelType w:val="multilevel"/>
    <w:tmpl w:val="F514AB24"/>
    <w:lvl w:ilvl="0">
      <w:start w:val="1"/>
      <w:numFmt w:val="bullet"/>
      <w:lvlText w:val=""/>
      <w:lvlJc w:val="left"/>
      <w:pPr>
        <w:ind w:left="723" w:hanging="360"/>
      </w:pPr>
      <w:rPr>
        <w:rFonts w:ascii="Wingdings" w:hAnsi="Wingdings" w:cs="Times New Roman" w:hint="default"/>
        <w:color w:val="00000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381E93"/>
    <w:multiLevelType w:val="hybridMultilevel"/>
    <w:tmpl w:val="0E146A06"/>
    <w:lvl w:ilvl="0" w:tplc="EDE879A4">
      <w:numFmt w:val="bullet"/>
      <w:lvlText w:val=""/>
      <w:lvlJc w:val="left"/>
      <w:pPr>
        <w:ind w:left="218" w:hanging="360"/>
      </w:pPr>
      <w:rPr>
        <w:rFonts w:ascii="Wingdings" w:eastAsia="Calibri" w:hAnsi="Wingdings" w:cstheme="minorHAnsi" w:hint="default"/>
      </w:rPr>
    </w:lvl>
    <w:lvl w:ilvl="1" w:tplc="040C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DB4117F"/>
    <w:multiLevelType w:val="hybridMultilevel"/>
    <w:tmpl w:val="B4D6F5EC"/>
    <w:lvl w:ilvl="0" w:tplc="B0148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2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EAE"/>
    <w:rsid w:val="00091CC9"/>
    <w:rsid w:val="000A26AD"/>
    <w:rsid w:val="00175483"/>
    <w:rsid w:val="00365257"/>
    <w:rsid w:val="004D6029"/>
    <w:rsid w:val="00535F29"/>
    <w:rsid w:val="005843E4"/>
    <w:rsid w:val="00592EAE"/>
    <w:rsid w:val="005B25CF"/>
    <w:rsid w:val="0065140A"/>
    <w:rsid w:val="006B199E"/>
    <w:rsid w:val="007E6CEC"/>
    <w:rsid w:val="00871037"/>
    <w:rsid w:val="00920013"/>
    <w:rsid w:val="009B0FF5"/>
    <w:rsid w:val="009D2BE8"/>
    <w:rsid w:val="00B335EC"/>
    <w:rsid w:val="00B3417E"/>
    <w:rsid w:val="00CF72C0"/>
    <w:rsid w:val="00D13366"/>
    <w:rsid w:val="00D624AC"/>
    <w:rsid w:val="00E80EB1"/>
    <w:rsid w:val="00EC5C7D"/>
    <w:rsid w:val="00F5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9EA65"/>
  <w15:docId w15:val="{711667DF-50FE-4129-8A22-14233443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tterenotaapidipagina">
    <w:name w:val="Carattere nota a piè di pagina"/>
    <w:basedOn w:val="Policepardfaut"/>
    <w:qFormat/>
    <w:rPr>
      <w:position w:val="22"/>
      <w:sz w:val="14"/>
    </w:rPr>
  </w:style>
  <w:style w:type="character" w:customStyle="1" w:styleId="Richiamoallanotaapidipagina">
    <w:name w:val="Richiamo alla nota a piè di pagina"/>
    <w:rPr>
      <w:position w:val="22"/>
      <w:sz w:val="14"/>
    </w:rPr>
  </w:style>
  <w:style w:type="character" w:customStyle="1" w:styleId="FootnoteCharacters">
    <w:name w:val="Footnote Characters"/>
    <w:qFormat/>
    <w:rPr>
      <w:position w:val="22"/>
      <w:sz w:val="14"/>
    </w:rPr>
  </w:style>
  <w:style w:type="character" w:customStyle="1" w:styleId="ListLabel1">
    <w:name w:val="ListLabel 1"/>
    <w:qFormat/>
    <w:rPr>
      <w:rFonts w:eastAsia="Times New Roman" w:cs="Times New Roman"/>
      <w:color w:val="000000"/>
      <w:sz w:val="22"/>
      <w:szCs w:val="22"/>
      <w:lang w:val="fr-FR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 w:cs="Times New Roman"/>
      <w:color w:val="000000"/>
      <w:sz w:val="22"/>
      <w:szCs w:val="22"/>
      <w:lang w:val="fr-FR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styleId="Appelnotedebasdep">
    <w:name w:val="footnote reference"/>
    <w:basedOn w:val="Policepardfaut"/>
    <w:qFormat/>
    <w:rPr>
      <w:position w:val="22"/>
      <w:sz w:val="14"/>
    </w:rPr>
  </w:style>
  <w:style w:type="character" w:customStyle="1" w:styleId="WWCharLFO3LVL1">
    <w:name w:val="WW_CharLFO3LVL1"/>
    <w:qFormat/>
    <w:rPr>
      <w:rFonts w:ascii="Wingdings" w:eastAsia="Times New Roman" w:hAnsi="Wingdings" w:cs="Times New Roman"/>
      <w:color w:val="000000"/>
      <w:sz w:val="22"/>
      <w:szCs w:val="22"/>
      <w:lang w:val="fr-FR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 w:cs="Wingdings"/>
    </w:rPr>
  </w:style>
  <w:style w:type="character" w:customStyle="1" w:styleId="WWCharLFO3LVL4">
    <w:name w:val="WW_CharLFO3LVL4"/>
    <w:qFormat/>
    <w:rPr>
      <w:rFonts w:ascii="Symbol" w:hAnsi="Symbol" w:cs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 w:cs="Wingdings"/>
    </w:rPr>
  </w:style>
  <w:style w:type="character" w:customStyle="1" w:styleId="WWCharLFO3LVL7">
    <w:name w:val="WW_CharLFO3LVL7"/>
    <w:qFormat/>
    <w:rPr>
      <w:rFonts w:ascii="Symbol" w:hAnsi="Symbol" w:cs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 w:cs="Wingdings"/>
    </w:rPr>
  </w:style>
  <w:style w:type="character" w:customStyle="1" w:styleId="WWCharLFO4LVL1">
    <w:name w:val="WW_CharLFO4LVL1"/>
    <w:qFormat/>
    <w:rPr>
      <w:rFonts w:ascii="Wingdings" w:eastAsia="Times New Roman" w:hAnsi="Wingdings" w:cs="Times New Roman"/>
      <w:color w:val="000000"/>
      <w:sz w:val="22"/>
      <w:szCs w:val="22"/>
      <w:lang w:val="fr-FR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 w:cs="Wingdings"/>
    </w:rPr>
  </w:style>
  <w:style w:type="character" w:customStyle="1" w:styleId="WWCharLFO4LVL4">
    <w:name w:val="WW_CharLFO4LVL4"/>
    <w:qFormat/>
    <w:rPr>
      <w:rFonts w:ascii="Symbol" w:hAnsi="Symbol" w:cs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 w:cs="Wingdings"/>
    </w:rPr>
  </w:style>
  <w:style w:type="character" w:customStyle="1" w:styleId="WWCharLFO4LVL7">
    <w:name w:val="WW_CharLFO4LVL7"/>
    <w:qFormat/>
    <w:rPr>
      <w:rFonts w:ascii="Symbol" w:hAnsi="Symbol" w:cs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 w:cs="Wingdings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paragraph" w:styleId="Titre">
    <w:name w:val="Title"/>
    <w:basedOn w:val="Normal"/>
    <w:next w:val="Corpsdetexte"/>
    <w:uiPriority w:val="10"/>
    <w:qFormat/>
    <w:pPr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qFormat/>
    <w:pPr>
      <w:suppressLineNumbers/>
    </w:pPr>
  </w:style>
  <w:style w:type="paragraph" w:customStyle="1" w:styleId="Standard">
    <w:name w:val="Standard"/>
    <w:qFormat/>
    <w:pPr>
      <w:keepNext/>
      <w:shd w:val="clear" w:color="auto" w:fill="FFFFFF"/>
      <w:suppressAutoHyphens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Footnote">
    <w:name w:val="Footnote"/>
    <w:basedOn w:val="Standard"/>
    <w:qFormat/>
    <w:rPr>
      <w:sz w:val="20"/>
      <w:szCs w:val="20"/>
    </w:rPr>
  </w:style>
  <w:style w:type="paragraph" w:styleId="NormalWeb">
    <w:name w:val="Normal (Web)"/>
    <w:basedOn w:val="Standard"/>
    <w:qFormat/>
    <w:pPr>
      <w:spacing w:before="280" w:after="119"/>
    </w:pPr>
    <w:rPr>
      <w:lang w:val="it-IT" w:bidi="hi-IN"/>
    </w:rPr>
  </w:style>
  <w:style w:type="paragraph" w:customStyle="1" w:styleId="western">
    <w:name w:val="western"/>
    <w:basedOn w:val="Standard"/>
    <w:qFormat/>
    <w:pPr>
      <w:spacing w:before="280"/>
    </w:pPr>
    <w:rPr>
      <w:rFonts w:ascii="Arial" w:eastAsia="Arial" w:hAnsi="Arial" w:cs="Arial"/>
      <w:b/>
      <w:bCs/>
      <w:color w:val="000000"/>
      <w:lang w:val="it-IT" w:bidi="hi-IN"/>
    </w:rPr>
  </w:style>
  <w:style w:type="paragraph" w:styleId="Notedebasdepage">
    <w:name w:val="footnote text"/>
    <w:basedOn w:val="Normal"/>
  </w:style>
  <w:style w:type="paragraph" w:customStyle="1" w:styleId="Contenutotabella">
    <w:name w:val="Contenuto tabella"/>
    <w:basedOn w:val="Normal"/>
    <w:qFormat/>
    <w:pPr>
      <w:suppressLineNumbers/>
    </w:pPr>
  </w:style>
  <w:style w:type="paragraph" w:customStyle="1" w:styleId="Testopreformattato">
    <w:name w:val="Testo preformattato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numbering" w:customStyle="1" w:styleId="WW8Num8">
    <w:name w:val="WW8Num8"/>
    <w:qFormat/>
  </w:style>
  <w:style w:type="character" w:customStyle="1" w:styleId="Carpredefinitoparagrafo1">
    <w:name w:val="Car. predefinito paragrafo1"/>
    <w:rsid w:val="00B335EC"/>
  </w:style>
  <w:style w:type="paragraph" w:styleId="En-tte">
    <w:name w:val="header"/>
    <w:basedOn w:val="Normal"/>
    <w:link w:val="En-tteCar"/>
    <w:uiPriority w:val="99"/>
    <w:unhideWhenUsed/>
    <w:rsid w:val="00D13366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D13366"/>
    <w:rPr>
      <w:shd w:val="clear" w:color="auto" w:fill="FFFFFF"/>
    </w:rPr>
  </w:style>
  <w:style w:type="paragraph" w:styleId="Pieddepage">
    <w:name w:val="footer"/>
    <w:basedOn w:val="Normal"/>
    <w:link w:val="PieddepageCar"/>
    <w:uiPriority w:val="99"/>
    <w:unhideWhenUsed/>
    <w:rsid w:val="00D13366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366"/>
    <w:rPr>
      <w:shd w:val="clear" w:color="auto" w:fill="FFFFFF"/>
    </w:rPr>
  </w:style>
  <w:style w:type="paragraph" w:styleId="Paragraphedeliste">
    <w:name w:val="List Paragraph"/>
    <w:basedOn w:val="Normal"/>
    <w:uiPriority w:val="34"/>
    <w:qFormat/>
    <w:rsid w:val="004D6029"/>
    <w:pPr>
      <w:ind w:left="720"/>
      <w:contextualSpacing/>
    </w:pPr>
  </w:style>
  <w:style w:type="paragraph" w:customStyle="1" w:styleId="Normale1">
    <w:name w:val="Normale1"/>
    <w:rsid w:val="00E80E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312F-9561-431D-BE49-F9D23736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1178</Words>
  <Characters>6480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PIERGALLINA</dc:creator>
  <dc:description/>
  <cp:lastModifiedBy>Thomas GAUDIN</cp:lastModifiedBy>
  <cp:revision>14</cp:revision>
  <dcterms:created xsi:type="dcterms:W3CDTF">2021-02-03T11:40:00Z</dcterms:created>
  <dcterms:modified xsi:type="dcterms:W3CDTF">2022-03-07T09:01:00Z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